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6B" w:rsidRDefault="00EB786B" w:rsidP="00EB786B">
      <w:pPr>
        <w:pStyle w:val="a6"/>
        <w:spacing w:after="0"/>
        <w:rPr>
          <w:sz w:val="22"/>
          <w:szCs w:val="22"/>
          <w:lang w:val="bg-BG"/>
        </w:rPr>
      </w:pPr>
    </w:p>
    <w:p w:rsidR="00EB786B" w:rsidRPr="005C713F" w:rsidRDefault="00EB786B" w:rsidP="00EB786B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4896" behindDoc="0" locked="0" layoutInCell="1" allowOverlap="1" wp14:anchorId="4AC53CFA" wp14:editId="0BC120B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EB786B" w:rsidRPr="005C713F" w:rsidRDefault="00EB786B" w:rsidP="00EB786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Default="00EB786B" w:rsidP="00EB786B">
      <w:pPr>
        <w:rPr>
          <w:sz w:val="16"/>
          <w:szCs w:val="16"/>
          <w:lang w:val="bg-BG"/>
        </w:rPr>
      </w:pPr>
    </w:p>
    <w:p w:rsidR="00EB786B" w:rsidRPr="00275F89" w:rsidRDefault="00EB786B" w:rsidP="00EB786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EB786B" w:rsidRPr="00275F89" w:rsidRDefault="00EB786B" w:rsidP="00EB786B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 w:rsidR="0029580D">
        <w:rPr>
          <w:b/>
          <w:bCs/>
          <w:lang w:val="bg-BG"/>
        </w:rPr>
        <w:t>44</w:t>
      </w:r>
    </w:p>
    <w:p w:rsidR="00EB786B" w:rsidRPr="00275F89" w:rsidRDefault="00EB786B" w:rsidP="00EB786B">
      <w:pPr>
        <w:rPr>
          <w:b/>
          <w:bCs/>
        </w:rPr>
      </w:pPr>
    </w:p>
    <w:p w:rsidR="00EB786B" w:rsidRPr="00497A9A" w:rsidRDefault="00EB786B" w:rsidP="00EB786B">
      <w:pPr>
        <w:jc w:val="center"/>
      </w:pPr>
      <w:r w:rsidRPr="00275F89">
        <w:rPr>
          <w:lang w:val="bg-BG"/>
        </w:rPr>
        <w:t>взето с Протокол № 3</w:t>
      </w:r>
      <w:r w:rsidR="0029580D">
        <w:t>6</w:t>
      </w:r>
    </w:p>
    <w:p w:rsidR="00EB786B" w:rsidRPr="00275F89" w:rsidRDefault="00EB786B" w:rsidP="00EB786B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EB786B" w:rsidRPr="00275F89" w:rsidRDefault="00EB786B" w:rsidP="00EB786B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497A9A">
        <w:t>2</w:t>
      </w:r>
      <w:r w:rsidR="0029580D">
        <w:rPr>
          <w:lang w:val="bg-BG"/>
        </w:rPr>
        <w:t>0.10</w:t>
      </w:r>
      <w:r w:rsidRPr="00275F89">
        <w:rPr>
          <w:lang w:val="bg-BG"/>
        </w:rPr>
        <w:t>.2022г.</w:t>
      </w:r>
    </w:p>
    <w:p w:rsidR="00EB786B" w:rsidRDefault="00EB786B" w:rsidP="00EB786B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644842" w:rsidRPr="00004E71" w:rsidRDefault="00644842" w:rsidP="00EB786B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8378DB" w:rsidRPr="00004E71" w:rsidRDefault="00EB786B" w:rsidP="0029580D">
      <w:pPr>
        <w:ind w:left="-567" w:right="-808" w:firstLine="567"/>
        <w:rPr>
          <w:bCs/>
          <w:sz w:val="12"/>
          <w:szCs w:val="12"/>
          <w:lang w:val="bg-BG"/>
        </w:rPr>
      </w:pPr>
      <w:r w:rsidRPr="00004E71">
        <w:rPr>
          <w:b/>
          <w:u w:val="single"/>
          <w:lang w:val="bg-BG"/>
        </w:rPr>
        <w:t>ОТНОСНО:</w:t>
      </w:r>
      <w:r w:rsidRPr="00004E71">
        <w:rPr>
          <w:lang w:val="bg-BG"/>
        </w:rPr>
        <w:t xml:space="preserve"> </w:t>
      </w:r>
      <w:r w:rsidR="003305DB">
        <w:rPr>
          <w:lang w:val="bg-BG"/>
        </w:rPr>
        <w:t>Извършване</w:t>
      </w:r>
      <w:r w:rsidR="0029580D">
        <w:rPr>
          <w:lang w:val="bg-BG"/>
        </w:rPr>
        <w:t xml:space="preserve"> актуализация на бюджета за 2022 година.</w:t>
      </w:r>
    </w:p>
    <w:p w:rsidR="0095336C" w:rsidRPr="00004E71" w:rsidRDefault="0095336C" w:rsidP="008378DB">
      <w:pPr>
        <w:ind w:left="-567" w:right="-808" w:hanging="142"/>
        <w:jc w:val="center"/>
        <w:rPr>
          <w:bCs/>
          <w:sz w:val="12"/>
          <w:szCs w:val="12"/>
          <w:lang w:val="bg-BG"/>
        </w:rPr>
      </w:pPr>
    </w:p>
    <w:p w:rsidR="00EB786B" w:rsidRPr="00004E71" w:rsidRDefault="00EB786B" w:rsidP="008378DB">
      <w:pPr>
        <w:ind w:right="-808"/>
        <w:rPr>
          <w:bCs/>
          <w:sz w:val="12"/>
          <w:szCs w:val="12"/>
          <w:lang w:val="bg-BG"/>
        </w:rPr>
      </w:pPr>
      <w:r w:rsidRPr="00004E71">
        <w:rPr>
          <w:b/>
          <w:bCs/>
          <w:u w:val="single"/>
          <w:lang w:val="bg-BG"/>
        </w:rPr>
        <w:t xml:space="preserve">ПО ПРЕДЛОЖЕНИЕ НА: </w:t>
      </w:r>
      <w:r w:rsidRPr="00004E71">
        <w:rPr>
          <w:bCs/>
          <w:lang w:val="bg-BG"/>
        </w:rPr>
        <w:t xml:space="preserve"> инж. Валентин Симеонов- Кмет на Община Лъки.</w:t>
      </w:r>
    </w:p>
    <w:p w:rsidR="0095336C" w:rsidRPr="00004E71" w:rsidRDefault="0095336C" w:rsidP="008378DB">
      <w:pPr>
        <w:ind w:right="-808"/>
        <w:rPr>
          <w:bCs/>
          <w:sz w:val="12"/>
          <w:szCs w:val="12"/>
          <w:lang w:val="bg-BG"/>
        </w:rPr>
      </w:pPr>
    </w:p>
    <w:p w:rsidR="00766093" w:rsidRPr="00004E71" w:rsidRDefault="00EB786B" w:rsidP="00766093">
      <w:pPr>
        <w:jc w:val="both"/>
        <w:rPr>
          <w:lang w:val="bg-BG"/>
        </w:rPr>
      </w:pPr>
      <w:r w:rsidRPr="00004E71">
        <w:rPr>
          <w:bCs/>
          <w:lang w:val="bg-BG"/>
        </w:rPr>
        <w:t xml:space="preserve">          ОбС – град Лъки, на  основание</w:t>
      </w:r>
      <w:r w:rsidR="00766093">
        <w:rPr>
          <w:b/>
          <w:bCs/>
          <w:lang w:val="bg-BG"/>
        </w:rPr>
        <w:t xml:space="preserve"> </w:t>
      </w:r>
      <w:r w:rsidR="00766093">
        <w:rPr>
          <w:lang w:val="bg-BG"/>
        </w:rPr>
        <w:t>чл.</w:t>
      </w:r>
      <w:r w:rsidR="003867D1">
        <w:rPr>
          <w:lang w:val="bg-BG"/>
        </w:rPr>
        <w:t>21, ал.1,т.6 от ЗМСМА, чл.124, а</w:t>
      </w:r>
      <w:r w:rsidR="00766093">
        <w:rPr>
          <w:lang w:val="bg-BG"/>
        </w:rPr>
        <w:t xml:space="preserve">л.1, ал.2 и ал.3 от Закона за публичните финанси и ДЗ с вх. № 195/10.10.2022 г., </w:t>
      </w:r>
      <w:r w:rsidR="00766093">
        <w:rPr>
          <w:color w:val="000000"/>
        </w:rPr>
        <w:t>Общински съвет- гр. Лъки</w:t>
      </w:r>
    </w:p>
    <w:p w:rsidR="00EB786B" w:rsidRPr="00365AEB" w:rsidRDefault="00047A76" w:rsidP="00C05816">
      <w:pPr>
        <w:ind w:hanging="567"/>
        <w:jc w:val="both"/>
        <w:rPr>
          <w:lang w:val="bg-BG"/>
        </w:rPr>
      </w:pPr>
      <w:r w:rsidRPr="00047A76">
        <w:rPr>
          <w:color w:val="000000"/>
        </w:rPr>
        <w:t xml:space="preserve"> </w:t>
      </w:r>
      <w:r>
        <w:rPr>
          <w:color w:val="000000"/>
          <w:lang w:val="bg-BG"/>
        </w:rPr>
        <w:t xml:space="preserve"> </w:t>
      </w:r>
    </w:p>
    <w:p w:rsidR="00EB786B" w:rsidRDefault="00EB786B" w:rsidP="00EB786B">
      <w:pPr>
        <w:ind w:firstLine="578"/>
        <w:jc w:val="center"/>
        <w:rPr>
          <w:b/>
          <w:lang w:val="bg-BG"/>
        </w:rPr>
      </w:pPr>
      <w:r w:rsidRPr="00004E71">
        <w:rPr>
          <w:b/>
          <w:lang w:val="bg-BG"/>
        </w:rPr>
        <w:t>Р Е Ш И:</w:t>
      </w:r>
    </w:p>
    <w:p w:rsidR="008378DB" w:rsidRDefault="00946650" w:rsidP="00946650">
      <w:pPr>
        <w:ind w:left="-851" w:hanging="567"/>
        <w:jc w:val="center"/>
        <w:rPr>
          <w:bCs/>
          <w:lang w:val="bg-BG"/>
        </w:rPr>
      </w:pPr>
      <w:r w:rsidRPr="00946650">
        <w:rPr>
          <w:lang w:val="bg-BG"/>
        </w:rPr>
        <w:t>Приема актуализацията на бюджет 2022 год. както следва:</w:t>
      </w:r>
      <w:r w:rsidR="008378DB" w:rsidRPr="00004E71">
        <w:rPr>
          <w:bCs/>
          <w:lang w:val="bg-BG"/>
        </w:rPr>
        <w:t xml:space="preserve">     </w:t>
      </w:r>
    </w:p>
    <w:p w:rsidR="00946650" w:rsidRPr="006F44CA" w:rsidRDefault="006F44CA" w:rsidP="006F44CA">
      <w:pPr>
        <w:rPr>
          <w:b/>
          <w:bCs/>
          <w:lang w:val="bg-BG"/>
        </w:rPr>
      </w:pPr>
      <w:r w:rsidRPr="006F44CA">
        <w:rPr>
          <w:b/>
          <w:bCs/>
          <w:lang w:val="bg-BG"/>
        </w:rPr>
        <w:t>приходи</w:t>
      </w:r>
    </w:p>
    <w:tbl>
      <w:tblPr>
        <w:tblStyle w:val="TableGrid"/>
        <w:tblW w:w="9923" w:type="dxa"/>
        <w:tblInd w:w="-34" w:type="dxa"/>
        <w:tblCellMar>
          <w:top w:w="1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276"/>
        <w:gridCol w:w="3197"/>
        <w:gridCol w:w="1623"/>
        <w:gridCol w:w="1276"/>
        <w:gridCol w:w="1275"/>
        <w:gridCol w:w="1276"/>
      </w:tblGrid>
      <w:tr w:rsidR="00513C8D" w:rsidRPr="005F67DC" w:rsidTr="00513C8D">
        <w:trPr>
          <w:trHeight w:val="39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C0383B">
            <w:pPr>
              <w:spacing w:line="259" w:lineRule="auto"/>
              <w:ind w:left="43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20"/>
                <w:lang w:val="bg-BG"/>
              </w:rPr>
              <w:t>парагра</w:t>
            </w:r>
            <w:r w:rsidR="00513C8D" w:rsidRPr="005F67DC">
              <w:rPr>
                <w:b/>
                <w:color w:val="000000"/>
                <w:sz w:val="20"/>
                <w:lang w:val="bg-BG"/>
              </w:rPr>
              <w:t>ф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F67DC" w:rsidP="00C0383B">
            <w:pPr>
              <w:spacing w:line="259" w:lineRule="auto"/>
              <w:ind w:left="33"/>
              <w:jc w:val="center"/>
              <w:rPr>
                <w:b/>
                <w:color w:val="000000"/>
                <w:sz w:val="18"/>
                <w:lang w:val="bg-BG"/>
              </w:rPr>
            </w:pPr>
            <w:r>
              <w:rPr>
                <w:b/>
                <w:color w:val="000000"/>
                <w:sz w:val="20"/>
                <w:lang w:val="bg-BG"/>
              </w:rPr>
              <w:t xml:space="preserve"> </w:t>
            </w:r>
            <w:r w:rsidR="00C0383B" w:rsidRPr="005F67DC">
              <w:rPr>
                <w:b/>
                <w:color w:val="000000"/>
                <w:sz w:val="20"/>
                <w:lang w:val="bg-BG"/>
              </w:rPr>
              <w:t>наименование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C0383B">
            <w:pPr>
              <w:spacing w:line="259" w:lineRule="auto"/>
              <w:ind w:right="7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20"/>
                <w:lang w:val="bg-BG"/>
              </w:rPr>
              <w:t>било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C0383B">
            <w:pPr>
              <w:spacing w:line="259" w:lineRule="auto"/>
              <w:ind w:right="12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20"/>
                <w:lang w:val="bg-BG"/>
              </w:rPr>
              <w:t>става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C0383B">
            <w:pPr>
              <w:spacing w:line="259" w:lineRule="auto"/>
              <w:ind w:right="7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lang w:val="bg-BG"/>
              </w:rPr>
              <w:t>увел.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13C8D" w:rsidP="00C0383B">
            <w:pPr>
              <w:spacing w:line="259" w:lineRule="auto"/>
              <w:ind w:left="12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lang w:val="bg-BG"/>
              </w:rPr>
              <w:t>н</w:t>
            </w:r>
            <w:r w:rsidR="00C0383B" w:rsidRPr="005F67DC">
              <w:rPr>
                <w:b/>
                <w:color w:val="000000"/>
                <w:lang w:val="bg-BG"/>
              </w:rPr>
              <w:t>амал</w:t>
            </w:r>
            <w:r w:rsidRPr="005F67DC">
              <w:rPr>
                <w:b/>
                <w:color w:val="000000"/>
                <w:lang w:val="bg-BG"/>
              </w:rPr>
              <w:t>.</w:t>
            </w:r>
          </w:p>
        </w:tc>
      </w:tr>
      <w:tr w:rsidR="00513C8D" w:rsidRPr="005F67DC" w:rsidTr="00513C8D">
        <w:trPr>
          <w:trHeight w:val="2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C0383B">
            <w:pPr>
              <w:spacing w:after="160" w:line="259" w:lineRule="auto"/>
              <w:rPr>
                <w:color w:val="000000"/>
                <w:sz w:val="18"/>
                <w:lang w:val="bg-BG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C0383B" w:rsidP="00513C8D">
            <w:pPr>
              <w:spacing w:line="259" w:lineRule="auto"/>
              <w:ind w:left="33"/>
              <w:jc w:val="center"/>
              <w:rPr>
                <w:color w:val="000000"/>
                <w:sz w:val="18"/>
                <w:lang w:val="bg-BG"/>
              </w:rPr>
            </w:pPr>
            <w:r w:rsidRPr="005F67DC">
              <w:rPr>
                <w:color w:val="000000"/>
                <w:lang w:val="bg-BG"/>
              </w:rPr>
              <w:t>1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13C8D" w:rsidP="00513C8D">
            <w:pPr>
              <w:spacing w:after="160" w:line="259" w:lineRule="auto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13C8D" w:rsidP="00513C8D">
            <w:pPr>
              <w:spacing w:after="160" w:line="259" w:lineRule="auto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13C8D" w:rsidP="00513C8D">
            <w:pPr>
              <w:spacing w:after="160" w:line="259" w:lineRule="auto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18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5F67DC" w:rsidRDefault="00513C8D" w:rsidP="00513C8D">
            <w:pPr>
              <w:spacing w:after="160" w:line="259" w:lineRule="auto"/>
              <w:jc w:val="center"/>
              <w:rPr>
                <w:b/>
                <w:color w:val="000000"/>
                <w:sz w:val="18"/>
                <w:lang w:val="bg-BG"/>
              </w:rPr>
            </w:pPr>
            <w:r w:rsidRPr="005F67DC">
              <w:rPr>
                <w:b/>
                <w:color w:val="000000"/>
                <w:sz w:val="18"/>
                <w:lang w:val="bg-BG"/>
              </w:rPr>
              <w:t>5</w:t>
            </w:r>
          </w:p>
        </w:tc>
      </w:tr>
      <w:tr w:rsidR="00513C8D" w:rsidRPr="00644842" w:rsidTr="00513C8D">
        <w:trPr>
          <w:trHeight w:val="19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41-00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ind w:left="1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Приходи от концесии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ind w:left="343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240 000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ind w:left="345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790 200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550 200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513C8D" w:rsidRPr="00644842" w:rsidTr="00513C8D">
        <w:trPr>
          <w:trHeight w:val="20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line="259" w:lineRule="auto"/>
              <w:ind w:left="343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240 000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line="259" w:lineRule="auto"/>
              <w:ind w:left="345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790 200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line="259" w:lineRule="auto"/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550 200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C0383B" w:rsidRPr="00644842" w:rsidRDefault="00C0383B" w:rsidP="00C0383B">
      <w:pPr>
        <w:spacing w:after="141" w:line="259" w:lineRule="auto"/>
        <w:ind w:left="24" w:hanging="10"/>
        <w:rPr>
          <w:b/>
          <w:color w:val="000000"/>
          <w:sz w:val="20"/>
          <w:szCs w:val="20"/>
          <w:lang w:val="bg-BG"/>
        </w:rPr>
      </w:pPr>
      <w:r w:rsidRPr="00644842">
        <w:rPr>
          <w:b/>
          <w:color w:val="000000"/>
          <w:sz w:val="20"/>
          <w:szCs w:val="20"/>
          <w:lang w:val="bg-BG"/>
        </w:rPr>
        <w:t>Разходи</w:t>
      </w:r>
    </w:p>
    <w:p w:rsidR="00C0383B" w:rsidRPr="00644842" w:rsidRDefault="00513C8D" w:rsidP="00C0383B">
      <w:pPr>
        <w:spacing w:after="3" w:line="251" w:lineRule="auto"/>
        <w:ind w:left="24" w:hanging="10"/>
        <w:jc w:val="both"/>
        <w:rPr>
          <w:color w:val="000000"/>
          <w:sz w:val="20"/>
          <w:szCs w:val="20"/>
          <w:lang w:val="bg-BG"/>
        </w:rPr>
      </w:pPr>
      <w:r w:rsidRPr="00644842">
        <w:rPr>
          <w:color w:val="000000"/>
          <w:sz w:val="20"/>
          <w:szCs w:val="20"/>
          <w:lang w:val="bg-BG"/>
        </w:rPr>
        <w:t>Дейност</w:t>
      </w:r>
      <w:r w:rsidR="00C0383B" w:rsidRPr="00644842">
        <w:rPr>
          <w:color w:val="000000"/>
          <w:sz w:val="20"/>
          <w:szCs w:val="20"/>
          <w:lang w:val="bg-BG"/>
        </w:rPr>
        <w:t xml:space="preserve"> 122 „Общински администрации“</w:t>
      </w:r>
      <w:r w:rsidR="00C0383B" w:rsidRPr="00644842">
        <w:rPr>
          <w:noProof/>
          <w:color w:val="000000"/>
          <w:sz w:val="20"/>
          <w:szCs w:val="20"/>
          <w:lang w:val="bg-BG" w:eastAsia="bg-BG"/>
        </w:rPr>
        <w:drawing>
          <wp:inline distT="0" distB="0" distL="0" distR="0" wp14:anchorId="10029F60" wp14:editId="4FA8F06E">
            <wp:extent cx="4569" cy="4568"/>
            <wp:effectExtent l="0" t="0" r="0" b="0"/>
            <wp:docPr id="11082" name="Picture 1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" name="Picture 11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50" w:type="dxa"/>
        <w:tblInd w:w="-101" w:type="dxa"/>
        <w:tblLayout w:type="fixed"/>
        <w:tblCellMar>
          <w:left w:w="18" w:type="dxa"/>
          <w:right w:w="30" w:type="dxa"/>
        </w:tblCellMar>
        <w:tblLook w:val="04A0" w:firstRow="1" w:lastRow="0" w:firstColumn="1" w:lastColumn="0" w:noHBand="0" w:noVBand="1"/>
      </w:tblPr>
      <w:tblGrid>
        <w:gridCol w:w="917"/>
        <w:gridCol w:w="234"/>
        <w:gridCol w:w="102"/>
        <w:gridCol w:w="1995"/>
        <w:gridCol w:w="1266"/>
        <w:gridCol w:w="1559"/>
        <w:gridCol w:w="1306"/>
        <w:gridCol w:w="437"/>
        <w:gridCol w:w="809"/>
        <w:gridCol w:w="1225"/>
      </w:tblGrid>
      <w:tr w:rsidR="00C0383B" w:rsidRPr="00644842" w:rsidTr="005F67DC">
        <w:trPr>
          <w:trHeight w:val="204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513C8D" w:rsidP="00513C8D">
            <w:pPr>
              <w:spacing w:line="259" w:lineRule="auto"/>
              <w:ind w:right="8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параграф</w:t>
            </w: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0383B" w:rsidRPr="00644842" w:rsidRDefault="00C0383B" w:rsidP="00513C8D">
            <w:pPr>
              <w:spacing w:line="259" w:lineRule="auto"/>
              <w:ind w:left="5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44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било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става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Увел.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02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намаление</w:t>
            </w:r>
          </w:p>
        </w:tc>
      </w:tr>
      <w:tr w:rsidR="00C0383B" w:rsidRPr="00644842" w:rsidTr="005F67DC">
        <w:trPr>
          <w:trHeight w:val="338"/>
        </w:trPr>
        <w:tc>
          <w:tcPr>
            <w:tcW w:w="1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C8D" w:rsidRPr="00644842" w:rsidRDefault="00513C8D" w:rsidP="00513C8D">
            <w:pPr>
              <w:spacing w:line="259" w:lineRule="auto"/>
              <w:ind w:left="44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ind w:left="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13C8D" w:rsidP="00C0383B">
            <w:pPr>
              <w:spacing w:line="259" w:lineRule="auto"/>
              <w:ind w:left="17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31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C0383B" w:rsidRPr="00644842" w:rsidTr="005F67DC">
        <w:trPr>
          <w:trHeight w:val="204"/>
        </w:trPr>
        <w:tc>
          <w:tcPr>
            <w:tcW w:w="1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90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42—14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513C8D" w:rsidP="00C0383B">
            <w:pPr>
              <w:spacing w:line="259" w:lineRule="auto"/>
              <w:ind w:left="90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Обезщетения и помощи по р-е на ОбС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513C8D">
            <w:pPr>
              <w:spacing w:line="259" w:lineRule="auto"/>
              <w:ind w:right="85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8 000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3867D1" w:rsidP="00513C8D">
            <w:pPr>
              <w:spacing w:line="259" w:lineRule="auto"/>
              <w:ind w:left="529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13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100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3867D1" w:rsidP="00513C8D">
            <w:pPr>
              <w:spacing w:line="259" w:lineRule="auto"/>
              <w:ind w:right="80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5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100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C0383B" w:rsidRPr="00644842" w:rsidRDefault="00513C8D" w:rsidP="00C0383B">
      <w:pPr>
        <w:spacing w:after="3" w:line="251" w:lineRule="auto"/>
        <w:ind w:left="24" w:hanging="10"/>
        <w:jc w:val="both"/>
        <w:rPr>
          <w:color w:val="000000"/>
          <w:sz w:val="20"/>
          <w:szCs w:val="20"/>
          <w:lang w:val="bg-BG"/>
        </w:rPr>
      </w:pPr>
      <w:r w:rsidRPr="00644842">
        <w:rPr>
          <w:color w:val="000000"/>
          <w:sz w:val="20"/>
          <w:szCs w:val="20"/>
          <w:lang w:val="bg-BG"/>
        </w:rPr>
        <w:t xml:space="preserve">Дейност </w:t>
      </w:r>
      <w:r w:rsidR="00C0383B" w:rsidRPr="00644842">
        <w:rPr>
          <w:color w:val="000000"/>
          <w:sz w:val="20"/>
          <w:szCs w:val="20"/>
          <w:lang w:val="bg-BG"/>
        </w:rPr>
        <w:t xml:space="preserve">606 „Изграждане, </w:t>
      </w:r>
      <w:r w:rsidRPr="00644842">
        <w:rPr>
          <w:color w:val="000000"/>
          <w:sz w:val="20"/>
          <w:szCs w:val="20"/>
          <w:lang w:val="bg-BG"/>
        </w:rPr>
        <w:t>ремонт и подд</w:t>
      </w:r>
      <w:r w:rsidR="00C0383B" w:rsidRPr="00644842">
        <w:rPr>
          <w:color w:val="000000"/>
          <w:sz w:val="20"/>
          <w:szCs w:val="20"/>
          <w:lang w:val="bg-BG"/>
        </w:rPr>
        <w:t>ържане на улична мрежа“</w:t>
      </w:r>
      <w:r w:rsidR="00C0383B" w:rsidRPr="00644842">
        <w:rPr>
          <w:noProof/>
          <w:color w:val="000000"/>
          <w:sz w:val="20"/>
          <w:szCs w:val="20"/>
          <w:lang w:val="bg-BG" w:eastAsia="bg-BG"/>
        </w:rPr>
        <w:drawing>
          <wp:inline distT="0" distB="0" distL="0" distR="0" wp14:anchorId="1F1C7B8A" wp14:editId="22BC0CDD">
            <wp:extent cx="4568" cy="4569"/>
            <wp:effectExtent l="0" t="0" r="0" b="0"/>
            <wp:docPr id="11083" name="Picture 1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" name="Picture 11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50" w:type="dxa"/>
        <w:tblInd w:w="-101" w:type="dxa"/>
        <w:tblCellMar>
          <w:top w:w="7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1061"/>
        <w:gridCol w:w="233"/>
        <w:gridCol w:w="126"/>
        <w:gridCol w:w="762"/>
        <w:gridCol w:w="2437"/>
        <w:gridCol w:w="1542"/>
        <w:gridCol w:w="1250"/>
        <w:gridCol w:w="1221"/>
        <w:gridCol w:w="1218"/>
      </w:tblGrid>
      <w:tr w:rsidR="005F67DC" w:rsidRPr="00644842" w:rsidTr="004F17D7">
        <w:trPr>
          <w:trHeight w:val="209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C4E51" w:rsidP="00C0383B">
            <w:pPr>
              <w:spacing w:line="259" w:lineRule="auto"/>
              <w:ind w:right="88"/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 xml:space="preserve">параграф </w:t>
            </w: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line="259" w:lineRule="auto"/>
              <w:jc w:val="both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F67DC" w:rsidP="005F67DC">
            <w:pPr>
              <w:spacing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 xml:space="preserve">  </w:t>
            </w:r>
            <w:r w:rsidR="00C0383B" w:rsidRPr="00644842">
              <w:rPr>
                <w:b/>
                <w:color w:val="000000"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4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било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става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ind w:left="44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у</w:t>
            </w:r>
            <w:r w:rsidR="00C0383B" w:rsidRPr="00644842">
              <w:rPr>
                <w:b/>
                <w:color w:val="000000"/>
                <w:sz w:val="20"/>
                <w:szCs w:val="20"/>
                <w:lang w:val="bg-BG"/>
              </w:rPr>
              <w:t>вел.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39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намаление</w:t>
            </w:r>
          </w:p>
        </w:tc>
      </w:tr>
      <w:tr w:rsidR="005F67DC" w:rsidRPr="00644842" w:rsidTr="004F17D7">
        <w:trPr>
          <w:trHeight w:val="209"/>
        </w:trPr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163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4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з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0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35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5F67DC" w:rsidRPr="00644842" w:rsidTr="004F17D7">
        <w:trPr>
          <w:trHeight w:val="209"/>
        </w:trPr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line="259" w:lineRule="auto"/>
              <w:ind w:left="43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10-30</w:t>
            </w: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C4E51">
            <w:pPr>
              <w:spacing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4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C4E51">
            <w:pPr>
              <w:spacing w:line="259" w:lineRule="auto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 xml:space="preserve">Текущ ремонт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left="381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115 975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left="379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190 975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right="8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75 000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C0383B" w:rsidRPr="00644842" w:rsidRDefault="00C0383B" w:rsidP="00C0383B">
      <w:pPr>
        <w:spacing w:after="4" w:line="259" w:lineRule="auto"/>
        <w:ind w:left="6029"/>
        <w:rPr>
          <w:color w:val="000000"/>
          <w:sz w:val="20"/>
          <w:szCs w:val="20"/>
          <w:lang w:val="bg-BG"/>
        </w:rPr>
      </w:pPr>
      <w:r w:rsidRPr="00644842">
        <w:rPr>
          <w:noProof/>
          <w:color w:val="000000"/>
          <w:sz w:val="20"/>
          <w:szCs w:val="20"/>
          <w:lang w:val="bg-BG" w:eastAsia="bg-BG"/>
        </w:rPr>
        <w:drawing>
          <wp:inline distT="0" distB="0" distL="0" distR="0" wp14:anchorId="234648D0" wp14:editId="5A6414D3">
            <wp:extent cx="4569" cy="4569"/>
            <wp:effectExtent l="0" t="0" r="0" b="0"/>
            <wp:docPr id="11084" name="Picture 1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" name="Picture 110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3B" w:rsidRPr="00644842" w:rsidRDefault="00CC4E51" w:rsidP="00C0383B">
      <w:pPr>
        <w:spacing w:after="3" w:line="251" w:lineRule="auto"/>
        <w:ind w:left="24" w:hanging="10"/>
        <w:jc w:val="both"/>
        <w:rPr>
          <w:color w:val="000000"/>
          <w:sz w:val="20"/>
          <w:szCs w:val="20"/>
          <w:lang w:val="bg-BG"/>
        </w:rPr>
      </w:pPr>
      <w:r w:rsidRPr="00644842">
        <w:rPr>
          <w:color w:val="000000"/>
          <w:sz w:val="20"/>
          <w:szCs w:val="20"/>
          <w:lang w:val="bg-BG"/>
        </w:rPr>
        <w:t xml:space="preserve">Дейност </w:t>
      </w:r>
      <w:r w:rsidR="00C0383B" w:rsidRPr="00644842">
        <w:rPr>
          <w:color w:val="000000"/>
          <w:sz w:val="20"/>
          <w:szCs w:val="20"/>
          <w:lang w:val="bg-BG"/>
        </w:rPr>
        <w:t>619 „Други дейности по жил. строителство, благоустр. и ре</w:t>
      </w:r>
      <w:r w:rsidRPr="00644842">
        <w:rPr>
          <w:color w:val="000000"/>
          <w:sz w:val="20"/>
          <w:szCs w:val="20"/>
          <w:lang w:val="bg-BG"/>
        </w:rPr>
        <w:t>г</w:t>
      </w:r>
      <w:r w:rsidR="005F67DC" w:rsidRPr="00644842">
        <w:rPr>
          <w:color w:val="000000"/>
          <w:sz w:val="20"/>
          <w:szCs w:val="20"/>
          <w:lang w:val="bg-BG"/>
        </w:rPr>
        <w:t>.</w:t>
      </w:r>
      <w:r w:rsidR="00C0383B" w:rsidRPr="00644842">
        <w:rPr>
          <w:color w:val="000000"/>
          <w:sz w:val="20"/>
          <w:szCs w:val="20"/>
          <w:lang w:val="bg-BG"/>
        </w:rPr>
        <w:t xml:space="preserve"> развитие“</w:t>
      </w:r>
    </w:p>
    <w:tbl>
      <w:tblPr>
        <w:tblStyle w:val="TableGrid"/>
        <w:tblW w:w="9850" w:type="dxa"/>
        <w:tblInd w:w="-101" w:type="dxa"/>
        <w:tblCellMar>
          <w:top w:w="7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1061"/>
        <w:gridCol w:w="235"/>
        <w:gridCol w:w="126"/>
        <w:gridCol w:w="3194"/>
        <w:gridCol w:w="1543"/>
        <w:gridCol w:w="1247"/>
        <w:gridCol w:w="1225"/>
        <w:gridCol w:w="1219"/>
      </w:tblGrid>
      <w:tr w:rsidR="00C0383B" w:rsidRPr="00644842" w:rsidTr="005F67DC">
        <w:trPr>
          <w:trHeight w:val="190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C4E51" w:rsidP="00C0383B">
            <w:pPr>
              <w:spacing w:line="259" w:lineRule="auto"/>
              <w:ind w:right="88"/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параграф</w:t>
            </w:r>
          </w:p>
        </w:tc>
        <w:tc>
          <w:tcPr>
            <w:tcW w:w="2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line="259" w:lineRule="auto"/>
              <w:jc w:val="both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16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0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било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7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става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ind w:left="52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у</w:t>
            </w:r>
            <w:r w:rsidR="00C0383B" w:rsidRPr="00644842">
              <w:rPr>
                <w:b/>
                <w:color w:val="000000"/>
                <w:sz w:val="20"/>
                <w:szCs w:val="20"/>
                <w:lang w:val="bg-BG"/>
              </w:rPr>
              <w:t>вел.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40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намаление</w:t>
            </w:r>
          </w:p>
        </w:tc>
      </w:tr>
      <w:tr w:rsidR="00C0383B" w:rsidRPr="00644842" w:rsidTr="005F67DC">
        <w:trPr>
          <w:trHeight w:val="204"/>
        </w:trPr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1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50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64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з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49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34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C0383B" w:rsidRPr="00644842" w:rsidTr="005F67DC">
        <w:trPr>
          <w:trHeight w:val="206"/>
        </w:trPr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line="259" w:lineRule="auto"/>
              <w:ind w:left="36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10-20</w:t>
            </w:r>
          </w:p>
        </w:tc>
        <w:tc>
          <w:tcPr>
            <w:tcW w:w="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ind w:left="36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Разходи за външни услуги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left="453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23 000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3867D1" w:rsidP="00CC4E51">
            <w:pPr>
              <w:spacing w:line="259" w:lineRule="auto"/>
              <w:ind w:left="45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47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000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3867D1" w:rsidP="00CC4E51">
            <w:pPr>
              <w:spacing w:line="259" w:lineRule="auto"/>
              <w:ind w:right="85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24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000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C0383B" w:rsidRPr="00644842" w:rsidRDefault="00CC4E51" w:rsidP="00C0383B">
      <w:pPr>
        <w:spacing w:after="3" w:line="251" w:lineRule="auto"/>
        <w:ind w:left="24" w:hanging="10"/>
        <w:jc w:val="both"/>
        <w:rPr>
          <w:color w:val="000000"/>
          <w:sz w:val="20"/>
          <w:szCs w:val="20"/>
          <w:lang w:val="bg-BG"/>
        </w:rPr>
      </w:pPr>
      <w:r w:rsidRPr="00644842">
        <w:rPr>
          <w:color w:val="000000"/>
          <w:sz w:val="20"/>
          <w:szCs w:val="20"/>
          <w:lang w:val="bg-BG"/>
        </w:rPr>
        <w:t>Д</w:t>
      </w:r>
      <w:r w:rsidR="00C0383B" w:rsidRPr="00644842">
        <w:rPr>
          <w:color w:val="000000"/>
          <w:sz w:val="20"/>
          <w:szCs w:val="20"/>
          <w:lang w:val="bg-BG"/>
        </w:rPr>
        <w:t>ейност 714 „Спортни бази, спорт за всички"</w:t>
      </w:r>
      <w:r w:rsidR="00C0383B" w:rsidRPr="00644842">
        <w:rPr>
          <w:noProof/>
          <w:color w:val="000000"/>
          <w:sz w:val="20"/>
          <w:szCs w:val="20"/>
          <w:lang w:val="bg-BG" w:eastAsia="bg-BG"/>
        </w:rPr>
        <w:drawing>
          <wp:inline distT="0" distB="0" distL="0" distR="0" wp14:anchorId="4C7FC482" wp14:editId="5CA2919B">
            <wp:extent cx="4569" cy="4568"/>
            <wp:effectExtent l="0" t="0" r="0" b="0"/>
            <wp:docPr id="15076" name="Picture 1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" name="Picture 150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50" w:type="dxa"/>
        <w:tblInd w:w="-86" w:type="dxa"/>
        <w:tblCellMar>
          <w:top w:w="10" w:type="dxa"/>
          <w:left w:w="68" w:type="dxa"/>
          <w:right w:w="67" w:type="dxa"/>
        </w:tblCellMar>
        <w:tblLook w:val="04A0" w:firstRow="1" w:lastRow="0" w:firstColumn="1" w:lastColumn="0" w:noHBand="0" w:noVBand="1"/>
      </w:tblPr>
      <w:tblGrid>
        <w:gridCol w:w="1014"/>
        <w:gridCol w:w="333"/>
        <w:gridCol w:w="648"/>
        <w:gridCol w:w="2554"/>
        <w:gridCol w:w="1559"/>
        <w:gridCol w:w="1245"/>
        <w:gridCol w:w="450"/>
        <w:gridCol w:w="824"/>
        <w:gridCol w:w="1223"/>
      </w:tblGrid>
      <w:tr w:rsidR="00C0383B" w:rsidRPr="00644842" w:rsidTr="005F67DC">
        <w:trPr>
          <w:trHeight w:val="206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5F67DC" w:rsidP="00C0383B">
            <w:pPr>
              <w:spacing w:line="259" w:lineRule="auto"/>
              <w:ind w:right="12"/>
              <w:jc w:val="right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параграф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F67DC" w:rsidP="005F67DC">
            <w:pPr>
              <w:spacing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 xml:space="preserve">     </w:t>
            </w:r>
            <w:r w:rsidR="00C0383B" w:rsidRPr="00644842">
              <w:rPr>
                <w:b/>
                <w:color w:val="000000"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1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било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става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у</w:t>
            </w:r>
            <w:r w:rsidR="00C0383B" w:rsidRPr="00644842">
              <w:rPr>
                <w:b/>
                <w:color w:val="000000"/>
                <w:sz w:val="20"/>
                <w:szCs w:val="20"/>
                <w:lang w:val="bg-BG"/>
              </w:rPr>
              <w:t>вел.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47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намаление</w:t>
            </w:r>
          </w:p>
        </w:tc>
      </w:tr>
      <w:tr w:rsidR="00C0383B" w:rsidRPr="00644842" w:rsidTr="005F67DC">
        <w:trPr>
          <w:trHeight w:val="201"/>
        </w:trPr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13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6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8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з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right="1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21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C0383B" w:rsidRPr="00644842" w:rsidTr="005F67DC">
        <w:trPr>
          <w:trHeight w:val="197"/>
        </w:trPr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5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10-30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383B" w:rsidRPr="00644842" w:rsidRDefault="00C0383B" w:rsidP="00C0383B">
            <w:pPr>
              <w:spacing w:line="259" w:lineRule="auto"/>
              <w:ind w:left="37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ind w:left="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 xml:space="preserve">Текущ ремонт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left="385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235 500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line="259" w:lineRule="auto"/>
              <w:ind w:right="48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235 500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C4E5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CC4E51" w:rsidRPr="00644842" w:rsidRDefault="00CC4E51" w:rsidP="00C0383B">
      <w:pPr>
        <w:spacing w:line="259" w:lineRule="auto"/>
        <w:ind w:left="24" w:hanging="10"/>
        <w:rPr>
          <w:color w:val="000000"/>
          <w:sz w:val="20"/>
          <w:szCs w:val="20"/>
          <w:lang w:val="bg-BG"/>
        </w:rPr>
      </w:pPr>
    </w:p>
    <w:p w:rsidR="004F17D7" w:rsidRPr="00644842" w:rsidRDefault="004F17D7" w:rsidP="00C0383B">
      <w:pPr>
        <w:spacing w:line="259" w:lineRule="auto"/>
        <w:ind w:left="24" w:hanging="10"/>
        <w:rPr>
          <w:color w:val="000000"/>
          <w:sz w:val="20"/>
          <w:szCs w:val="20"/>
          <w:lang w:val="bg-BG"/>
        </w:rPr>
      </w:pPr>
    </w:p>
    <w:p w:rsidR="00C0383B" w:rsidRPr="00644842" w:rsidRDefault="00C0383B" w:rsidP="00C0383B">
      <w:pPr>
        <w:spacing w:line="259" w:lineRule="auto"/>
        <w:ind w:left="24" w:hanging="10"/>
        <w:rPr>
          <w:b/>
          <w:color w:val="000000"/>
          <w:sz w:val="20"/>
          <w:szCs w:val="20"/>
          <w:lang w:val="bg-BG"/>
        </w:rPr>
      </w:pPr>
      <w:r w:rsidRPr="00644842">
        <w:rPr>
          <w:b/>
          <w:color w:val="000000"/>
          <w:sz w:val="20"/>
          <w:szCs w:val="20"/>
          <w:lang w:val="bg-BG"/>
        </w:rPr>
        <w:t>Капиталови разходи</w:t>
      </w:r>
    </w:p>
    <w:tbl>
      <w:tblPr>
        <w:tblStyle w:val="TableGrid"/>
        <w:tblW w:w="10349" w:type="dxa"/>
        <w:tblInd w:w="-190" w:type="dxa"/>
        <w:tblLayout w:type="fixed"/>
        <w:tblCellMar>
          <w:top w:w="3" w:type="dxa"/>
          <w:left w:w="94" w:type="dxa"/>
          <w:right w:w="101" w:type="dxa"/>
        </w:tblCellMar>
        <w:tblLook w:val="04A0" w:firstRow="1" w:lastRow="0" w:firstColumn="1" w:lastColumn="0" w:noHBand="0" w:noVBand="1"/>
      </w:tblPr>
      <w:tblGrid>
        <w:gridCol w:w="4679"/>
        <w:gridCol w:w="992"/>
        <w:gridCol w:w="1276"/>
        <w:gridCol w:w="1275"/>
        <w:gridCol w:w="1134"/>
        <w:gridCol w:w="993"/>
      </w:tblGrid>
      <w:tr w:rsidR="00C0383B" w:rsidRPr="00644842" w:rsidTr="00644842">
        <w:trPr>
          <w:trHeight w:val="391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60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ОБЕКТ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20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било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25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става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C4E51">
            <w:pPr>
              <w:spacing w:line="259" w:lineRule="auto"/>
              <w:ind w:left="58" w:right="14" w:hanging="5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собствени сре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>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7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увел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C0383B">
            <w:pPr>
              <w:spacing w:line="259" w:lineRule="auto"/>
              <w:ind w:left="31" w:hanging="7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намаление</w:t>
            </w:r>
          </w:p>
        </w:tc>
      </w:tr>
      <w:tr w:rsidR="00C0383B" w:rsidRPr="00644842" w:rsidTr="00644842">
        <w:trPr>
          <w:trHeight w:val="209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53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20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10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з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24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31"/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b/>
                <w:color w:val="000000"/>
                <w:sz w:val="20"/>
                <w:szCs w:val="20"/>
                <w:lang w:val="bg-BG"/>
              </w:rPr>
              <w:t>5</w:t>
            </w:r>
          </w:p>
        </w:tc>
      </w:tr>
      <w:tr w:rsidR="00C0383B" w:rsidRPr="00644842" w:rsidTr="00644842">
        <w:trPr>
          <w:trHeight w:val="396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2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Проект „Закриване и рекултив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>ация на общинско депо в местностт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>а Ивански дол община Лъки"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15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35 880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05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32 400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C4E51" w:rsidP="00C0383B">
            <w:pPr>
              <w:spacing w:line="259" w:lineRule="auto"/>
              <w:ind w:left="255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3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480</w:t>
            </w:r>
          </w:p>
        </w:tc>
      </w:tr>
      <w:tr w:rsidR="00C0383B" w:rsidRPr="00644842" w:rsidTr="00644842">
        <w:trPr>
          <w:trHeight w:val="403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2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Възстановяване на подпорна стена между в УПИ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>-XV- 182, кв. 21 по ПУП на гр. Л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>ъки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16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15 000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1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14 770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230</w:t>
            </w:r>
          </w:p>
        </w:tc>
      </w:tr>
      <w:tr w:rsidR="00C0383B" w:rsidRPr="00644842" w:rsidTr="00644842">
        <w:trPr>
          <w:trHeight w:val="41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5F67DC" w:rsidP="008C1410">
            <w:pPr>
              <w:spacing w:line="259" w:lineRule="auto"/>
              <w:ind w:left="22" w:right="40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Възстановяване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на подпорна стена между о.т. 66 и о.т.65 по ПУП на 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>гр.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 xml:space="preserve"> Лъки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16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1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19 802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8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198</w:t>
            </w:r>
          </w:p>
        </w:tc>
      </w:tr>
      <w:tr w:rsidR="00C0383B" w:rsidRPr="00644842" w:rsidTr="00644842">
        <w:trPr>
          <w:trHeight w:val="40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 w:firstLine="7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Възстановяване на подпорна стена, ул. К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>. Шишманов между о.т. 65 и о.т.66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 xml:space="preserve"> г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>р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 xml:space="preserve"> . Лъки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15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12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19 636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364</w:t>
            </w:r>
          </w:p>
        </w:tc>
      </w:tr>
      <w:tr w:rsidR="00C0383B" w:rsidRPr="00644842" w:rsidTr="00644842">
        <w:trPr>
          <w:trHeight w:val="398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21" w:hanging="7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В</w:t>
            </w:r>
            <w:r w:rsidR="005F67DC" w:rsidRPr="00644842">
              <w:rPr>
                <w:color w:val="000000"/>
                <w:sz w:val="20"/>
                <w:szCs w:val="20"/>
                <w:lang w:val="bg-BG"/>
              </w:rPr>
              <w:t>ъзс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 xml:space="preserve">тановяване на подпорна стена ул. Дичо Петров между о.т. 195 и о.т. 59 </w:t>
            </w:r>
            <w:r w:rsidR="00CC4E51" w:rsidRPr="00644842">
              <w:rPr>
                <w:color w:val="000000"/>
                <w:sz w:val="20"/>
                <w:szCs w:val="20"/>
                <w:lang w:val="bg-BG"/>
              </w:rPr>
              <w:t xml:space="preserve"> гр.</w:t>
            </w:r>
            <w:r w:rsidRPr="00644842">
              <w:rPr>
                <w:color w:val="000000"/>
                <w:sz w:val="20"/>
                <w:szCs w:val="20"/>
                <w:lang w:val="bg-BG"/>
              </w:rPr>
              <w:t>Лъки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156"/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14 000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05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13 738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262</w:t>
            </w:r>
          </w:p>
        </w:tc>
      </w:tr>
      <w:tr w:rsidR="00C0383B" w:rsidRPr="00644842" w:rsidTr="00644842">
        <w:trPr>
          <w:trHeight w:val="40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ПУП- ул. „Преспа” от о.т. 166 до о.т. 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8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5 376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right="14"/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842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644842" w:rsidP="00C0383B">
            <w:pPr>
              <w:spacing w:line="259" w:lineRule="auto"/>
              <w:ind w:left="389"/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4</w:t>
            </w:r>
            <w:r w:rsidR="00C0383B" w:rsidRPr="00644842">
              <w:rPr>
                <w:color w:val="000000"/>
                <w:sz w:val="20"/>
                <w:szCs w:val="20"/>
                <w:lang w:val="bg-BG"/>
              </w:rPr>
              <w:t>534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C0383B" w:rsidRPr="00644842" w:rsidTr="00644842">
        <w:trPr>
          <w:trHeight w:val="391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ПУП -ул. „Кольо Шишманов“ от о.т. 79 до о.т. 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5 376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right="14"/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5 376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C0383B" w:rsidRPr="00644842" w:rsidTr="00644842">
        <w:trPr>
          <w:trHeight w:val="393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ПУП —ул. „Капитан Петко войвода” от о.т. 187 до о.т. 255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9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1 920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right="22"/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1 920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C0383B" w:rsidRPr="00644842" w:rsidTr="00644842">
        <w:trPr>
          <w:trHeight w:val="396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ПУП -ул. „Родопи” от о.т. 148 до о.т. 277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8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2 448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right="22"/>
              <w:jc w:val="right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2 448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C0383B" w:rsidRPr="00644842" w:rsidTr="00644842">
        <w:trPr>
          <w:trHeight w:val="388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C4E51" w:rsidP="008C1410">
            <w:pPr>
              <w:spacing w:line="259" w:lineRule="auto"/>
              <w:ind w:left="14" w:hanging="7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Укрепване и облагородяване на пешеходно пространство- пешеходен мост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211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200 014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3B" w:rsidRPr="00644842" w:rsidRDefault="00C0383B" w:rsidP="00C0383B">
            <w:pPr>
              <w:spacing w:line="259" w:lineRule="auto"/>
              <w:ind w:left="360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200 014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</w:tr>
      <w:tr w:rsidR="00C0383B" w:rsidRPr="00644842" w:rsidTr="00644842">
        <w:trPr>
          <w:trHeight w:val="194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8C1410">
            <w:pPr>
              <w:spacing w:line="259" w:lineRule="auto"/>
              <w:ind w:left="14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всичко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after="160" w:line="259" w:lineRule="auto"/>
              <w:rPr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360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210 600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644842">
            <w:pPr>
              <w:spacing w:line="259" w:lineRule="auto"/>
              <w:ind w:left="389"/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4534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3B" w:rsidRPr="00644842" w:rsidRDefault="00C0383B" w:rsidP="00C0383B">
            <w:pPr>
              <w:spacing w:line="259" w:lineRule="auto"/>
              <w:ind w:left="247"/>
              <w:rPr>
                <w:color w:val="000000"/>
                <w:sz w:val="20"/>
                <w:szCs w:val="20"/>
                <w:lang w:val="bg-BG"/>
              </w:rPr>
            </w:pPr>
            <w:r w:rsidRPr="00644842">
              <w:rPr>
                <w:color w:val="000000"/>
                <w:sz w:val="20"/>
                <w:szCs w:val="20"/>
                <w:lang w:val="bg-BG"/>
              </w:rPr>
              <w:t>4 534</w:t>
            </w:r>
          </w:p>
        </w:tc>
      </w:tr>
    </w:tbl>
    <w:p w:rsidR="00C0383B" w:rsidRPr="00C0383B" w:rsidRDefault="00C0383B" w:rsidP="00644842">
      <w:pPr>
        <w:spacing w:after="3" w:line="251" w:lineRule="auto"/>
        <w:ind w:left="10" w:hanging="10"/>
        <w:jc w:val="right"/>
        <w:rPr>
          <w:color w:val="000000"/>
          <w:sz w:val="18"/>
          <w:szCs w:val="22"/>
        </w:rPr>
      </w:pPr>
    </w:p>
    <w:p w:rsidR="00946650" w:rsidRPr="00004E71" w:rsidRDefault="00946650" w:rsidP="00946650">
      <w:pPr>
        <w:ind w:left="-851" w:hanging="567"/>
        <w:jc w:val="center"/>
        <w:rPr>
          <w:bCs/>
          <w:lang w:val="bg-BG"/>
        </w:rPr>
      </w:pPr>
    </w:p>
    <w:p w:rsidR="008378DB" w:rsidRPr="00004E71" w:rsidRDefault="008378DB" w:rsidP="0095336C">
      <w:pPr>
        <w:ind w:right="-808"/>
        <w:jc w:val="both"/>
        <w:rPr>
          <w:rFonts w:ascii="TmsCyr" w:hAnsi="TmsCyr"/>
          <w:sz w:val="16"/>
          <w:szCs w:val="16"/>
          <w:lang w:val="bg-BG"/>
        </w:rPr>
      </w:pPr>
    </w:p>
    <w:p w:rsidR="008378DB" w:rsidRDefault="00EB786B" w:rsidP="0095336C">
      <w:pPr>
        <w:jc w:val="both"/>
        <w:rPr>
          <w:lang w:val="bg-BG"/>
        </w:rPr>
      </w:pPr>
      <w:r w:rsidRPr="00004E71">
        <w:rPr>
          <w:b/>
          <w:u w:val="single"/>
          <w:lang w:val="bg-BG"/>
        </w:rPr>
        <w:t>Мотиви</w:t>
      </w:r>
      <w:r w:rsidRPr="00004E71">
        <w:rPr>
          <w:lang w:val="bg-BG"/>
        </w:rPr>
        <w:t>: Настоящото решение е прието на</w:t>
      </w:r>
      <w:r w:rsidRPr="00004E71">
        <w:rPr>
          <w:rFonts w:eastAsia="Calibri"/>
          <w:lang w:val="bg-BG"/>
        </w:rPr>
        <w:t xml:space="preserve"> </w:t>
      </w:r>
      <w:r w:rsidRPr="00004E71">
        <w:rPr>
          <w:lang w:val="bg-BG"/>
        </w:rPr>
        <w:t xml:space="preserve"> основание </w:t>
      </w:r>
      <w:r w:rsidR="003305DB">
        <w:rPr>
          <w:lang w:val="bg-BG"/>
        </w:rPr>
        <w:t>чл.2</w:t>
      </w:r>
      <w:r w:rsidR="00E34275">
        <w:rPr>
          <w:lang w:val="bg-BG"/>
        </w:rPr>
        <w:t>1, ал.1,т.6 от ЗМСМА, чл.124, ал</w:t>
      </w:r>
      <w:r w:rsidR="003305DB">
        <w:rPr>
          <w:lang w:val="bg-BG"/>
        </w:rPr>
        <w:t>.1, ал.2 и ал.3 от Закона за публичните финанси и ДЗ</w:t>
      </w:r>
      <w:r w:rsidR="00047A76">
        <w:rPr>
          <w:lang w:val="bg-BG"/>
        </w:rPr>
        <w:t xml:space="preserve"> с вх.</w:t>
      </w:r>
      <w:r w:rsidR="003305DB">
        <w:rPr>
          <w:lang w:val="bg-BG"/>
        </w:rPr>
        <w:t xml:space="preserve"> № 195/10.10.2022 г. </w:t>
      </w:r>
    </w:p>
    <w:p w:rsidR="003305DB" w:rsidRPr="00004E71" w:rsidRDefault="003305DB" w:rsidP="0095336C">
      <w:pPr>
        <w:jc w:val="both"/>
        <w:rPr>
          <w:lang w:val="bg-BG"/>
        </w:rPr>
      </w:pPr>
    </w:p>
    <w:p w:rsidR="00EB786B" w:rsidRPr="00004E71" w:rsidRDefault="00EB786B" w:rsidP="008378DB">
      <w:pPr>
        <w:jc w:val="both"/>
        <w:rPr>
          <w:lang w:val="bg-BG"/>
        </w:rPr>
      </w:pPr>
      <w:r w:rsidRPr="00004E71">
        <w:rPr>
          <w:lang w:val="bg-BG"/>
        </w:rPr>
        <w:t xml:space="preserve">Общ брой общински съветници    </w:t>
      </w:r>
      <w:r w:rsidRPr="00004E71">
        <w:rPr>
          <w:lang w:val="bg-BG"/>
        </w:rPr>
        <w:tab/>
        <w:t xml:space="preserve">-   </w:t>
      </w:r>
      <w:r w:rsidR="00943F5C" w:rsidRPr="00004E71">
        <w:rPr>
          <w:lang w:val="bg-BG"/>
        </w:rPr>
        <w:t xml:space="preserve"> </w:t>
      </w:r>
      <w:r w:rsidRPr="00004E71">
        <w:rPr>
          <w:lang w:val="bg-BG"/>
        </w:rPr>
        <w:t>11</w:t>
      </w:r>
    </w:p>
    <w:p w:rsidR="00EB786B" w:rsidRPr="00004E71" w:rsidRDefault="00EB786B" w:rsidP="00EB786B">
      <w:pPr>
        <w:rPr>
          <w:lang w:val="bg-BG"/>
        </w:rPr>
      </w:pPr>
      <w:r w:rsidRPr="00004E71">
        <w:rPr>
          <w:lang w:val="bg-BG"/>
        </w:rPr>
        <w:t xml:space="preserve">Брой присъствали на гласуването  -  </w:t>
      </w:r>
      <w:r w:rsidR="003F63F9" w:rsidRPr="00004E71">
        <w:rPr>
          <w:lang w:val="bg-BG"/>
        </w:rPr>
        <w:t xml:space="preserve"> </w:t>
      </w:r>
      <w:r w:rsidR="00DA7E40" w:rsidRPr="00004E71">
        <w:rPr>
          <w:lang w:val="bg-BG"/>
        </w:rPr>
        <w:t xml:space="preserve"> </w:t>
      </w:r>
      <w:r w:rsidR="003F63F9" w:rsidRPr="00004E71">
        <w:rPr>
          <w:lang w:val="bg-BG"/>
        </w:rPr>
        <w:t xml:space="preserve"> </w:t>
      </w:r>
      <w:r w:rsidRPr="00004E71">
        <w:rPr>
          <w:lang w:val="bg-BG"/>
        </w:rPr>
        <w:t xml:space="preserve"> </w:t>
      </w:r>
      <w:r w:rsidR="00721252">
        <w:t>9</w:t>
      </w:r>
      <w:r w:rsidRPr="00004E71">
        <w:rPr>
          <w:lang w:val="bg-BG"/>
        </w:rPr>
        <w:t xml:space="preserve">     </w:t>
      </w:r>
    </w:p>
    <w:p w:rsidR="00EB786B" w:rsidRPr="00721252" w:rsidRDefault="00EB786B" w:rsidP="00EB786B">
      <w:pPr>
        <w:tabs>
          <w:tab w:val="left" w:pos="709"/>
          <w:tab w:val="left" w:pos="1134"/>
          <w:tab w:val="left" w:pos="5812"/>
        </w:tabs>
      </w:pPr>
      <w:r w:rsidRPr="00004E71">
        <w:rPr>
          <w:lang w:val="bg-BG"/>
        </w:rPr>
        <w:t xml:space="preserve">Брой гласували “За”                        -      </w:t>
      </w:r>
      <w:r w:rsidR="00721252">
        <w:t>8</w:t>
      </w:r>
    </w:p>
    <w:p w:rsidR="00EB786B" w:rsidRPr="00721252" w:rsidRDefault="00EB786B" w:rsidP="00EB786B">
      <w:pPr>
        <w:pStyle w:val="1"/>
        <w:rPr>
          <w:u w:val="none"/>
          <w:lang w:val="en-US"/>
        </w:rPr>
      </w:pPr>
      <w:r w:rsidRPr="00004E71">
        <w:rPr>
          <w:u w:val="none"/>
        </w:rPr>
        <w:t>Брой гласували “Против”</w:t>
      </w:r>
      <w:r w:rsidRPr="00004E71">
        <w:rPr>
          <w:u w:val="none"/>
        </w:rPr>
        <w:tab/>
      </w:r>
      <w:r w:rsidRPr="00004E71">
        <w:rPr>
          <w:u w:val="none"/>
        </w:rPr>
        <w:tab/>
        <w:t xml:space="preserve">-    </w:t>
      </w:r>
      <w:r w:rsidR="00943F5C" w:rsidRPr="00004E71">
        <w:rPr>
          <w:u w:val="none"/>
        </w:rPr>
        <w:t xml:space="preserve"> </w:t>
      </w:r>
      <w:r w:rsidRPr="00004E71">
        <w:rPr>
          <w:u w:val="none"/>
        </w:rPr>
        <w:t xml:space="preserve"> </w:t>
      </w:r>
      <w:r w:rsidR="00721252">
        <w:rPr>
          <w:u w:val="none"/>
          <w:lang w:val="en-US"/>
        </w:rPr>
        <w:t>0</w:t>
      </w:r>
    </w:p>
    <w:p w:rsidR="00EB786B" w:rsidRPr="00721252" w:rsidRDefault="00EB786B" w:rsidP="00EB786B">
      <w:pPr>
        <w:pStyle w:val="1"/>
        <w:rPr>
          <w:color w:val="FFFFFF"/>
          <w:lang w:val="en-US"/>
        </w:rPr>
      </w:pPr>
      <w:r w:rsidRPr="00004E71">
        <w:t>Брой гласували “Въздържал се”</w:t>
      </w:r>
      <w:r w:rsidRPr="00004E71">
        <w:tab/>
        <w:t xml:space="preserve">-      </w:t>
      </w:r>
      <w:r w:rsidR="00721252">
        <w:rPr>
          <w:lang w:val="en-US"/>
        </w:rPr>
        <w:t>1</w:t>
      </w:r>
    </w:p>
    <w:p w:rsidR="00EB786B" w:rsidRPr="00004E71" w:rsidRDefault="00EB786B" w:rsidP="00EB786B">
      <w:pPr>
        <w:rPr>
          <w:b/>
          <w:lang w:val="bg-BG"/>
        </w:rPr>
      </w:pPr>
      <w:r w:rsidRPr="00004E71">
        <w:rPr>
          <w:b/>
          <w:lang w:val="bg-BG"/>
        </w:rPr>
        <w:t xml:space="preserve">Приема се.                          </w:t>
      </w:r>
    </w:p>
    <w:p w:rsidR="00943F5C" w:rsidRPr="00004E71" w:rsidRDefault="00943F5C" w:rsidP="00EB786B">
      <w:pPr>
        <w:rPr>
          <w:b/>
          <w:lang w:val="bg-BG"/>
        </w:rPr>
      </w:pPr>
    </w:p>
    <w:p w:rsidR="00943F5C" w:rsidRPr="00004E71" w:rsidRDefault="00943F5C" w:rsidP="00EB786B">
      <w:pPr>
        <w:rPr>
          <w:b/>
          <w:lang w:val="bg-BG"/>
        </w:rPr>
      </w:pPr>
    </w:p>
    <w:p w:rsidR="00943F5C" w:rsidRPr="00004E71" w:rsidRDefault="00943F5C" w:rsidP="00EB786B">
      <w:pPr>
        <w:rPr>
          <w:b/>
          <w:lang w:val="bg-BG"/>
        </w:rPr>
      </w:pPr>
    </w:p>
    <w:p w:rsidR="00943F5C" w:rsidRDefault="00943F5C" w:rsidP="00EB786B">
      <w:pPr>
        <w:rPr>
          <w:b/>
          <w:lang w:val="bg-BG"/>
        </w:rPr>
      </w:pPr>
    </w:p>
    <w:p w:rsidR="00943F5C" w:rsidRPr="00275F89" w:rsidRDefault="00943F5C" w:rsidP="00EB786B">
      <w:pPr>
        <w:rPr>
          <w:b/>
          <w:lang w:val="bg-BG"/>
        </w:rPr>
      </w:pPr>
    </w:p>
    <w:p w:rsidR="00EB786B" w:rsidRPr="00275F89" w:rsidRDefault="00EB786B" w:rsidP="00EB786B">
      <w:pPr>
        <w:ind w:firstLine="578"/>
        <w:jc w:val="center"/>
        <w:rPr>
          <w:b/>
          <w:lang w:val="bg-BG"/>
        </w:rPr>
      </w:pPr>
    </w:p>
    <w:p w:rsidR="00EB786B" w:rsidRPr="00275F89" w:rsidRDefault="00EB786B" w:rsidP="00EB786B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34423B" w:rsidRDefault="008C6301" w:rsidP="008C6301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0547BD" w:rsidRDefault="000547BD" w:rsidP="008C6301">
      <w:pPr>
        <w:pStyle w:val="a6"/>
        <w:spacing w:after="0"/>
        <w:ind w:left="6480"/>
        <w:rPr>
          <w:lang w:val="bg-BG"/>
        </w:rPr>
      </w:pPr>
    </w:p>
    <w:p w:rsidR="000547BD" w:rsidRDefault="000547BD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8C6301">
      <w:pPr>
        <w:pStyle w:val="a6"/>
        <w:spacing w:after="0"/>
        <w:ind w:left="6480"/>
        <w:rPr>
          <w:lang w:val="bg-BG"/>
        </w:rPr>
      </w:pPr>
    </w:p>
    <w:p w:rsidR="008378DB" w:rsidRDefault="008378DB" w:rsidP="00365AEB">
      <w:pPr>
        <w:pStyle w:val="a6"/>
        <w:spacing w:after="0"/>
        <w:rPr>
          <w:lang w:val="bg-BG"/>
        </w:rPr>
      </w:pP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Default="00C732A7" w:rsidP="00C732A7">
      <w:pPr>
        <w:rPr>
          <w:sz w:val="16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365AEB" w:rsidRDefault="00C732A7" w:rsidP="00C732A7">
      <w:pPr>
        <w:jc w:val="center"/>
        <w:rPr>
          <w:b/>
          <w:bCs/>
        </w:rPr>
      </w:pPr>
      <w:r w:rsidRPr="00275F89">
        <w:rPr>
          <w:b/>
          <w:bCs/>
          <w:lang w:val="bg-BG"/>
        </w:rPr>
        <w:t>№ 2</w:t>
      </w:r>
      <w:r w:rsidR="00365AEB">
        <w:rPr>
          <w:b/>
          <w:bCs/>
        </w:rPr>
        <w:t>45</w:t>
      </w:r>
    </w:p>
    <w:p w:rsidR="00C732A7" w:rsidRPr="00275F89" w:rsidRDefault="00C732A7" w:rsidP="00C732A7">
      <w:pPr>
        <w:rPr>
          <w:b/>
          <w:bCs/>
        </w:rPr>
      </w:pPr>
    </w:p>
    <w:p w:rsidR="00C732A7" w:rsidRPr="00365AEB" w:rsidRDefault="00C732A7" w:rsidP="00C732A7">
      <w:pPr>
        <w:jc w:val="center"/>
      </w:pPr>
      <w:r w:rsidRPr="00275F89">
        <w:rPr>
          <w:lang w:val="bg-BG"/>
        </w:rPr>
        <w:t>взето с Протокол № 3</w:t>
      </w:r>
      <w:r w:rsidR="00365AEB">
        <w:t>6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365AEB">
        <w:t>20</w:t>
      </w:r>
      <w:r w:rsidR="00365AEB">
        <w:rPr>
          <w:lang w:val="bg-BG"/>
        </w:rPr>
        <w:t>.</w:t>
      </w:r>
      <w:r w:rsidR="00365AEB">
        <w:t>10</w:t>
      </w:r>
      <w:r w:rsidRPr="00275F89">
        <w:rPr>
          <w:lang w:val="bg-BG"/>
        </w:rPr>
        <w:t>.2022г.</w:t>
      </w:r>
    </w:p>
    <w:p w:rsidR="00C732A7" w:rsidRPr="00275F89" w:rsidRDefault="00C732A7" w:rsidP="00C732A7">
      <w:pPr>
        <w:jc w:val="center"/>
        <w:rPr>
          <w:lang w:val="bg-BG"/>
        </w:rPr>
      </w:pPr>
    </w:p>
    <w:p w:rsidR="00010357" w:rsidRPr="0095336C" w:rsidRDefault="00C732A7" w:rsidP="00010357">
      <w:pPr>
        <w:ind w:right="-808"/>
        <w:rPr>
          <w:rFonts w:asciiTheme="minorHAnsi" w:hAnsiTheme="minorHAnsi"/>
          <w:bCs/>
          <w:sz w:val="16"/>
          <w:szCs w:val="16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365AEB">
        <w:t xml:space="preserve"> </w:t>
      </w:r>
      <w:r w:rsidR="00365AEB">
        <w:rPr>
          <w:lang w:val="bg-BG"/>
        </w:rPr>
        <w:t>Определяне на съдебен заседател за Районен съд- Асеновград от квотата на Община Лъки с мандат 2023-2027г. Прекратяване дейността на Временната комисия за провеждане на процедурата по избора.</w:t>
      </w:r>
    </w:p>
    <w:p w:rsidR="0095336C" w:rsidRPr="00010357" w:rsidRDefault="0095336C" w:rsidP="0095336C">
      <w:pPr>
        <w:ind w:right="-808"/>
        <w:rPr>
          <w:rFonts w:asciiTheme="minorHAnsi" w:hAnsiTheme="minorHAnsi"/>
          <w:bCs/>
          <w:sz w:val="12"/>
          <w:szCs w:val="12"/>
          <w:lang w:val="bg-BG"/>
        </w:rPr>
      </w:pPr>
    </w:p>
    <w:p w:rsidR="00C732A7" w:rsidRDefault="00C732A7" w:rsidP="0095336C">
      <w:pPr>
        <w:ind w:right="-808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Марияна Паракосова- Председател на ОбС- Лъки</w:t>
      </w:r>
      <w:r>
        <w:rPr>
          <w:bCs/>
          <w:lang w:val="bg-BG"/>
        </w:rPr>
        <w:t>.</w:t>
      </w:r>
    </w:p>
    <w:p w:rsidR="0095336C" w:rsidRPr="0095336C" w:rsidRDefault="0095336C" w:rsidP="0095336C">
      <w:pPr>
        <w:ind w:right="-808"/>
        <w:rPr>
          <w:bCs/>
          <w:sz w:val="16"/>
          <w:szCs w:val="16"/>
          <w:lang w:val="bg-BG"/>
        </w:rPr>
      </w:pPr>
    </w:p>
    <w:p w:rsidR="0089176B" w:rsidRPr="00F616B2" w:rsidRDefault="00444BCF" w:rsidP="002A1B13">
      <w:pPr>
        <w:ind w:firstLine="284"/>
        <w:jc w:val="both"/>
        <w:rPr>
          <w:rFonts w:eastAsia="Calibri"/>
          <w:lang w:val="bg-BG"/>
        </w:rPr>
      </w:pPr>
      <w:r w:rsidRPr="00F616B2">
        <w:rPr>
          <w:bCs/>
        </w:rPr>
        <w:t xml:space="preserve">ОбС – град Лъки, </w:t>
      </w:r>
      <w:r w:rsidR="0089176B" w:rsidRPr="00F616B2">
        <w:rPr>
          <w:bCs/>
          <w:lang w:val="bg-BG"/>
        </w:rPr>
        <w:t>н</w:t>
      </w:r>
      <w:r w:rsidR="0089176B" w:rsidRPr="00F616B2">
        <w:rPr>
          <w:rFonts w:eastAsia="Calibri"/>
          <w:lang w:val="bg-BG"/>
        </w:rPr>
        <w:t xml:space="preserve">а основание чл. 21, ал. 1, т. 23 от Закона за местното самоуправление и местната администрация, чл. 68а, ал. 4 от Закона за съдебната власт, във връзка с раздел II    „Съдебни заседатели” /чл. 66 - чл. 75а/ от Закона за съдебната власт и </w:t>
      </w:r>
      <w:r w:rsidR="0089176B" w:rsidRPr="00F616B2">
        <w:rPr>
          <w:rFonts w:eastAsia="Calibri"/>
        </w:rPr>
        <w:t>Н</w:t>
      </w:r>
      <w:r w:rsidR="0089176B" w:rsidRPr="00F616B2">
        <w:rPr>
          <w:rFonts w:eastAsia="Calibri"/>
          <w:lang w:val="bg-BG"/>
        </w:rPr>
        <w:t xml:space="preserve">аредба № 7 от 28.09.2017г. за съдебните заседатели, издадена от ВСС (обн. в ДВ. бр. 81 от 10 октомври 2017г.), Общински съвет Лъки  </w:t>
      </w:r>
    </w:p>
    <w:p w:rsidR="00C732A7" w:rsidRPr="00F616B2" w:rsidRDefault="00C732A7" w:rsidP="0089176B">
      <w:pPr>
        <w:pStyle w:val="a8"/>
        <w:ind w:right="-524" w:firstLine="0"/>
        <w:jc w:val="center"/>
        <w:rPr>
          <w:b/>
        </w:rPr>
      </w:pPr>
      <w:r w:rsidRPr="00F616B2">
        <w:rPr>
          <w:b/>
        </w:rPr>
        <w:t>Р Е Ш И:</w:t>
      </w:r>
    </w:p>
    <w:p w:rsidR="0089176B" w:rsidRPr="00F616B2" w:rsidRDefault="0089176B" w:rsidP="00F616B2">
      <w:pPr>
        <w:spacing w:after="200" w:line="276" w:lineRule="auto"/>
        <w:ind w:firstLine="709"/>
        <w:contextualSpacing/>
        <w:jc w:val="both"/>
        <w:rPr>
          <w:rFonts w:eastAsia="Calibri"/>
          <w:b/>
          <w:lang w:val="bg-BG"/>
        </w:rPr>
      </w:pPr>
      <w:r w:rsidRPr="00F616B2">
        <w:rPr>
          <w:rFonts w:eastAsia="Calibri"/>
          <w:lang w:val="bg-BG"/>
        </w:rPr>
        <w:t xml:space="preserve">1. Определя и предлага на Общото събрание на Окръжен съд Пловдив за избиране кандидатите за съдебни заседатели към Районен съд Асеновград с мандат 2023-2027г. от квотата на Община Лъки, кандидатът </w:t>
      </w:r>
      <w:r w:rsidRPr="00F616B2">
        <w:rPr>
          <w:rFonts w:eastAsia="Calibri"/>
          <w:b/>
          <w:lang w:val="bg-BG"/>
        </w:rPr>
        <w:t>АНЕЛИЯ СТЕФАНОВА СИРАКОВА</w:t>
      </w:r>
      <w:r w:rsidRPr="00F616B2">
        <w:rPr>
          <w:rFonts w:eastAsia="Calibri"/>
          <w:lang w:val="bg-BG"/>
        </w:rPr>
        <w:t>.</w:t>
      </w:r>
    </w:p>
    <w:p w:rsidR="00F616B2" w:rsidRDefault="0089176B" w:rsidP="00F616B2">
      <w:pPr>
        <w:spacing w:after="200"/>
        <w:ind w:firstLine="709"/>
        <w:contextualSpacing/>
        <w:jc w:val="both"/>
        <w:rPr>
          <w:rFonts w:eastAsia="Calibri"/>
          <w:lang w:val="bg-BG"/>
        </w:rPr>
      </w:pPr>
      <w:r w:rsidRPr="00F616B2">
        <w:rPr>
          <w:rFonts w:eastAsia="Calibri"/>
          <w:lang w:val="bg-BG"/>
        </w:rPr>
        <w:t>2. Възлага на Председателя на ОбС-Лъки, в срока по чл. 68в от ЗСВ, да изпрати на Председателя на Окръжен съд Пловдив предложението за съдебен заседател, заедно с настоящото решение и документите по чл. 68, ал. 3 от същия закон.</w:t>
      </w:r>
    </w:p>
    <w:p w:rsidR="0089176B" w:rsidRPr="00F616B2" w:rsidRDefault="00F616B2" w:rsidP="00F616B2">
      <w:pPr>
        <w:spacing w:after="200"/>
        <w:ind w:firstLine="709"/>
        <w:contextualSpacing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3. </w:t>
      </w:r>
      <w:r w:rsidR="0089176B" w:rsidRPr="00F616B2">
        <w:rPr>
          <w:rFonts w:eastAsia="Calibri"/>
          <w:lang w:val="bg-BG"/>
        </w:rPr>
        <w:t>Настоящото решение подлежи на съдебен контрол по реда на АПК пред Административен съд Пловдив.</w:t>
      </w:r>
    </w:p>
    <w:p w:rsidR="0089176B" w:rsidRPr="00F616B2" w:rsidRDefault="0089176B" w:rsidP="0089176B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F616B2">
        <w:rPr>
          <w:rFonts w:eastAsia="Calibri"/>
          <w:lang w:val="bg-BG"/>
        </w:rPr>
        <w:t>4. На основание чл. 59, ал. 4 от Правилника за организацията и дейността на Общински съвет Лъки, неговите комисии и взаимодействието му с общинската администрация и след като установи изпълнение на поставените, с решението за нейното създаване задачи, Общински съвет Лъки прекратява дейността на Временната комисия.</w:t>
      </w:r>
    </w:p>
    <w:p w:rsidR="00444BCF" w:rsidRPr="00F616B2" w:rsidRDefault="00C732A7" w:rsidP="0095336C">
      <w:pPr>
        <w:pStyle w:val="a8"/>
        <w:ind w:right="-524" w:firstLine="0"/>
        <w:rPr>
          <w:b/>
          <w:sz w:val="16"/>
          <w:szCs w:val="16"/>
        </w:rPr>
      </w:pPr>
      <w:r w:rsidRPr="00F616B2">
        <w:rPr>
          <w:b/>
          <w:u w:val="single"/>
        </w:rPr>
        <w:t>Мотиви</w:t>
      </w:r>
      <w:r w:rsidRPr="00F616B2">
        <w:t>: Настоящото решение е прието на</w:t>
      </w:r>
      <w:r w:rsidRPr="00F616B2">
        <w:rPr>
          <w:rFonts w:eastAsia="Calibri"/>
        </w:rPr>
        <w:t xml:space="preserve"> </w:t>
      </w:r>
      <w:r w:rsidRPr="00F616B2">
        <w:rPr>
          <w:lang w:val="ru-RU"/>
        </w:rPr>
        <w:t xml:space="preserve"> основание </w:t>
      </w:r>
      <w:r w:rsidR="0089176B" w:rsidRPr="00F616B2">
        <w:rPr>
          <w:rFonts w:eastAsia="Calibri"/>
        </w:rPr>
        <w:t xml:space="preserve">чл. 21, ал. 1, т. 23 от Закона за местното самоуправление и местната администрация, чл. 68а, ал. 4 от Закона за съдебната власт, във връзка с раздел II    „Съдебни заседатели” /чл. 66 - чл. 75а/ от Закона за съдебната власт и Наредба № 7 от 28.09.2017г. за съдебните заседатели, издадена от ВСС (обн. в ДВ. бр. 81 от 10 октомври 2017г.), </w:t>
      </w:r>
      <w:r w:rsidR="00047A76">
        <w:rPr>
          <w:bCs/>
        </w:rPr>
        <w:t>и ДЗ с</w:t>
      </w:r>
      <w:r w:rsidR="00444BCF" w:rsidRPr="00F616B2">
        <w:rPr>
          <w:bCs/>
        </w:rPr>
        <w:t xml:space="preserve"> вх. № </w:t>
      </w:r>
      <w:r w:rsidR="00444BCF" w:rsidRPr="00F616B2">
        <w:rPr>
          <w:bCs/>
          <w:lang w:val="en-US"/>
        </w:rPr>
        <w:t>1</w:t>
      </w:r>
      <w:r w:rsidR="0089176B" w:rsidRPr="00F616B2">
        <w:rPr>
          <w:bCs/>
        </w:rPr>
        <w:t>91</w:t>
      </w:r>
      <w:r w:rsidR="00444BCF" w:rsidRPr="00F616B2">
        <w:rPr>
          <w:bCs/>
        </w:rPr>
        <w:t xml:space="preserve"> /</w:t>
      </w:r>
      <w:r w:rsidR="0089176B" w:rsidRPr="00F616B2">
        <w:rPr>
          <w:bCs/>
        </w:rPr>
        <w:t>04</w:t>
      </w:r>
      <w:r w:rsidR="0089176B" w:rsidRPr="00F616B2">
        <w:rPr>
          <w:bCs/>
          <w:lang w:val="en-US"/>
        </w:rPr>
        <w:t>.</w:t>
      </w:r>
      <w:r w:rsidR="0089176B" w:rsidRPr="00F616B2">
        <w:rPr>
          <w:bCs/>
        </w:rPr>
        <w:t>10</w:t>
      </w:r>
      <w:r w:rsidR="00444BCF" w:rsidRPr="00F616B2">
        <w:rPr>
          <w:bCs/>
          <w:lang w:val="en-US"/>
        </w:rPr>
        <w:t>.</w:t>
      </w:r>
      <w:r w:rsidR="00444BCF" w:rsidRPr="00F616B2">
        <w:rPr>
          <w:bCs/>
          <w:sz w:val="20"/>
          <w:szCs w:val="20"/>
        </w:rPr>
        <w:t xml:space="preserve"> </w:t>
      </w:r>
      <w:r w:rsidR="00444BCF" w:rsidRPr="00F616B2">
        <w:rPr>
          <w:bCs/>
        </w:rPr>
        <w:t xml:space="preserve">2022 год.  от  </w:t>
      </w:r>
      <w:r w:rsidR="0089176B" w:rsidRPr="00F616B2">
        <w:rPr>
          <w:bCs/>
        </w:rPr>
        <w:t>Председателя на ОбС-</w:t>
      </w:r>
      <w:r w:rsidR="00444BCF" w:rsidRPr="00F616B2">
        <w:rPr>
          <w:bCs/>
        </w:rPr>
        <w:t xml:space="preserve">  Лъки</w:t>
      </w:r>
      <w:r w:rsidR="00444BCF" w:rsidRPr="00F616B2">
        <w:rPr>
          <w:b/>
        </w:rPr>
        <w:t xml:space="preserve"> </w:t>
      </w:r>
    </w:p>
    <w:p w:rsidR="00C732A7" w:rsidRPr="00497A9A" w:rsidRDefault="00C732A7" w:rsidP="0095336C">
      <w:pPr>
        <w:jc w:val="both"/>
        <w:rPr>
          <w:lang w:val="ru-RU"/>
        </w:rPr>
      </w:pPr>
    </w:p>
    <w:p w:rsidR="00C732A7" w:rsidRPr="00004E71" w:rsidRDefault="00C732A7" w:rsidP="00C732A7">
      <w:pPr>
        <w:jc w:val="both"/>
        <w:rPr>
          <w:lang w:val="bg-BG"/>
        </w:rPr>
      </w:pPr>
      <w:r w:rsidRPr="00004E71">
        <w:rPr>
          <w:lang w:val="bg-BG"/>
        </w:rPr>
        <w:t xml:space="preserve">Общ брой общински съветници    </w:t>
      </w:r>
      <w:r w:rsidRPr="00004E71">
        <w:rPr>
          <w:lang w:val="bg-BG"/>
        </w:rPr>
        <w:tab/>
        <w:t xml:space="preserve">-    </w:t>
      </w:r>
      <w:r w:rsidR="00DA7E40" w:rsidRPr="00004E71">
        <w:rPr>
          <w:lang w:val="bg-BG"/>
        </w:rPr>
        <w:t xml:space="preserve"> </w:t>
      </w:r>
      <w:r w:rsidRPr="00004E71">
        <w:rPr>
          <w:lang w:val="bg-BG"/>
        </w:rPr>
        <w:t>11</w:t>
      </w:r>
    </w:p>
    <w:p w:rsidR="00C732A7" w:rsidRPr="00275F89" w:rsidRDefault="00C732A7" w:rsidP="00C732A7">
      <w:pPr>
        <w:rPr>
          <w:lang w:val="bg-BG"/>
        </w:rPr>
      </w:pPr>
      <w:r w:rsidRPr="00004E71">
        <w:rPr>
          <w:lang w:val="bg-BG"/>
        </w:rPr>
        <w:t>Брой присъствали на гласуването</w:t>
      </w:r>
      <w:r w:rsidRPr="00275F89">
        <w:rPr>
          <w:lang w:val="bg-BG"/>
        </w:rPr>
        <w:t xml:space="preserve">  -  </w:t>
      </w:r>
      <w:r>
        <w:rPr>
          <w:lang w:val="bg-BG"/>
        </w:rPr>
        <w:t xml:space="preserve">  </w:t>
      </w:r>
      <w:r w:rsidR="008C1410">
        <w:t xml:space="preserve"> </w:t>
      </w:r>
      <w:r w:rsidR="00721252">
        <w:t xml:space="preserve"> 9</w:t>
      </w:r>
      <w:r w:rsidRPr="00275F89">
        <w:rPr>
          <w:lang w:val="bg-BG"/>
        </w:rPr>
        <w:t xml:space="preserve">    </w:t>
      </w:r>
    </w:p>
    <w:p w:rsidR="00C732A7" w:rsidRPr="00721252" w:rsidRDefault="00C732A7" w:rsidP="00C732A7">
      <w:pPr>
        <w:tabs>
          <w:tab w:val="left" w:pos="709"/>
          <w:tab w:val="left" w:pos="1134"/>
          <w:tab w:val="left" w:pos="5812"/>
        </w:tabs>
      </w:pPr>
      <w:r w:rsidRPr="00275F89">
        <w:rPr>
          <w:lang w:val="bg-BG"/>
        </w:rPr>
        <w:t xml:space="preserve">Брой гласували “За”                        -    </w:t>
      </w:r>
      <w:r>
        <w:rPr>
          <w:lang w:val="bg-BG"/>
        </w:rPr>
        <w:t xml:space="preserve"> </w:t>
      </w:r>
      <w:r w:rsidRPr="00275F89">
        <w:rPr>
          <w:lang w:val="bg-BG"/>
        </w:rPr>
        <w:t xml:space="preserve">  </w:t>
      </w:r>
      <w:r w:rsidR="00721252">
        <w:t>9</w:t>
      </w:r>
    </w:p>
    <w:p w:rsidR="00C732A7" w:rsidRPr="00721252" w:rsidRDefault="00C732A7" w:rsidP="00C732A7">
      <w:pPr>
        <w:pStyle w:val="1"/>
        <w:rPr>
          <w:u w:val="none"/>
          <w:lang w:val="en-US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</w:t>
      </w:r>
      <w:r>
        <w:rPr>
          <w:u w:val="none"/>
        </w:rPr>
        <w:t xml:space="preserve"> </w:t>
      </w:r>
      <w:r w:rsidR="00DA7E40">
        <w:rPr>
          <w:u w:val="none"/>
        </w:rPr>
        <w:t xml:space="preserve"> </w:t>
      </w:r>
      <w:r w:rsidRPr="00275F89">
        <w:rPr>
          <w:u w:val="none"/>
        </w:rPr>
        <w:t xml:space="preserve"> </w:t>
      </w:r>
      <w:r w:rsidR="00721252">
        <w:rPr>
          <w:u w:val="none"/>
          <w:lang w:val="en-US"/>
        </w:rPr>
        <w:t>0</w:t>
      </w:r>
    </w:p>
    <w:p w:rsidR="00C732A7" w:rsidRPr="00721252" w:rsidRDefault="00C732A7" w:rsidP="00C732A7">
      <w:pPr>
        <w:pStyle w:val="1"/>
        <w:rPr>
          <w:color w:val="FFFFFF"/>
          <w:lang w:val="en-US"/>
        </w:rPr>
      </w:pPr>
      <w:r w:rsidRPr="00275F89">
        <w:t>Брой гласували “Въздържал се”</w:t>
      </w:r>
      <w:r w:rsidRPr="00275F89">
        <w:tab/>
        <w:t xml:space="preserve">-     </w:t>
      </w:r>
      <w:r w:rsidR="00DA7E40">
        <w:t xml:space="preserve"> </w:t>
      </w:r>
      <w:r w:rsidRPr="00275F89">
        <w:t xml:space="preserve"> </w:t>
      </w:r>
      <w:r w:rsidR="00721252">
        <w:rPr>
          <w:lang w:val="en-US"/>
        </w:rPr>
        <w:t>0</w:t>
      </w:r>
    </w:p>
    <w:p w:rsidR="00C732A7" w:rsidRDefault="00C732A7" w:rsidP="00C732A7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C732A7" w:rsidRPr="00275F89" w:rsidRDefault="00C732A7" w:rsidP="00C732A7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C732A7" w:rsidRDefault="00C732A7" w:rsidP="00C732A7">
      <w:pPr>
        <w:pStyle w:val="a6"/>
        <w:spacing w:after="0"/>
        <w:ind w:left="6480"/>
        <w:rPr>
          <w:lang w:val="bg-BG"/>
        </w:rPr>
      </w:pPr>
    </w:p>
    <w:p w:rsidR="00C732A7" w:rsidRDefault="00C732A7" w:rsidP="00C732A7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F616B2" w:rsidRDefault="00F616B2" w:rsidP="00F616B2">
      <w:pPr>
        <w:pStyle w:val="a6"/>
        <w:spacing w:after="0"/>
        <w:rPr>
          <w:lang w:val="bg-BG"/>
        </w:rPr>
      </w:pPr>
    </w:p>
    <w:p w:rsidR="00451B61" w:rsidRDefault="00451B61" w:rsidP="00451B61">
      <w:pPr>
        <w:pStyle w:val="a6"/>
        <w:spacing w:after="0"/>
        <w:rPr>
          <w:sz w:val="22"/>
          <w:szCs w:val="22"/>
          <w:lang w:val="bg-BG"/>
        </w:rPr>
      </w:pPr>
      <w:bookmarkStart w:id="0" w:name="_GoBack"/>
      <w:bookmarkEnd w:id="0"/>
    </w:p>
    <w:p w:rsidR="00451B61" w:rsidRPr="005C713F" w:rsidRDefault="00451B61" w:rsidP="00451B6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5136" behindDoc="0" locked="0" layoutInCell="1" allowOverlap="1" wp14:anchorId="42D367B1" wp14:editId="433DC5E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51B61" w:rsidRPr="005C713F" w:rsidRDefault="00451B61" w:rsidP="00451B6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51B61" w:rsidRDefault="00451B61" w:rsidP="00451B61">
      <w:pPr>
        <w:rPr>
          <w:sz w:val="16"/>
          <w:szCs w:val="16"/>
          <w:lang w:val="bg-BG"/>
        </w:rPr>
      </w:pPr>
    </w:p>
    <w:p w:rsidR="00451B61" w:rsidRDefault="00451B61" w:rsidP="00451B61">
      <w:pPr>
        <w:rPr>
          <w:sz w:val="16"/>
          <w:szCs w:val="16"/>
          <w:lang w:val="bg-BG"/>
        </w:rPr>
      </w:pPr>
    </w:p>
    <w:p w:rsidR="00451B61" w:rsidRDefault="00451B61" w:rsidP="00451B61">
      <w:pPr>
        <w:rPr>
          <w:sz w:val="16"/>
          <w:szCs w:val="16"/>
          <w:lang w:val="bg-BG"/>
        </w:rPr>
      </w:pPr>
    </w:p>
    <w:p w:rsidR="00451B61" w:rsidRDefault="00451B61" w:rsidP="00451B61">
      <w:pPr>
        <w:rPr>
          <w:sz w:val="16"/>
          <w:szCs w:val="16"/>
          <w:lang w:val="bg-BG"/>
        </w:rPr>
      </w:pPr>
    </w:p>
    <w:p w:rsidR="00451B61" w:rsidRPr="00275F89" w:rsidRDefault="00451B61" w:rsidP="00451B6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51B61" w:rsidRPr="00451B61" w:rsidRDefault="00451B61" w:rsidP="00451B61">
      <w:pPr>
        <w:jc w:val="center"/>
        <w:rPr>
          <w:b/>
          <w:bCs/>
        </w:rPr>
      </w:pPr>
      <w:r w:rsidRPr="00275F89">
        <w:rPr>
          <w:b/>
          <w:bCs/>
          <w:lang w:val="bg-BG"/>
        </w:rPr>
        <w:t>№ 2</w:t>
      </w:r>
      <w:r w:rsidR="0089176B">
        <w:rPr>
          <w:b/>
          <w:bCs/>
        </w:rPr>
        <w:t>46</w:t>
      </w:r>
    </w:p>
    <w:p w:rsidR="00451B61" w:rsidRPr="00275F89" w:rsidRDefault="00451B61" w:rsidP="00451B61">
      <w:pPr>
        <w:rPr>
          <w:b/>
          <w:bCs/>
        </w:rPr>
      </w:pPr>
    </w:p>
    <w:p w:rsidR="00451B61" w:rsidRPr="00497A9A" w:rsidRDefault="00451B61" w:rsidP="00451B61">
      <w:pPr>
        <w:jc w:val="center"/>
      </w:pPr>
      <w:r w:rsidRPr="00275F89">
        <w:rPr>
          <w:lang w:val="bg-BG"/>
        </w:rPr>
        <w:t>взето с Протокол № 3</w:t>
      </w:r>
      <w:r w:rsidR="0089176B">
        <w:t>6</w:t>
      </w:r>
    </w:p>
    <w:p w:rsidR="00451B61" w:rsidRPr="00275F89" w:rsidRDefault="00451B61" w:rsidP="00451B6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51B61" w:rsidRPr="00275F89" w:rsidRDefault="00451B61" w:rsidP="00451B61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 w:rsidR="0089176B">
        <w:rPr>
          <w:lang w:val="bg-BG"/>
        </w:rPr>
        <w:t>0.10</w:t>
      </w:r>
      <w:r w:rsidRPr="00275F89">
        <w:rPr>
          <w:lang w:val="bg-BG"/>
        </w:rPr>
        <w:t>.2022г.</w:t>
      </w:r>
    </w:p>
    <w:p w:rsidR="00451B61" w:rsidRPr="00275F89" w:rsidRDefault="00451B61" w:rsidP="00451B61">
      <w:pPr>
        <w:jc w:val="center"/>
        <w:rPr>
          <w:lang w:val="bg-BG"/>
        </w:rPr>
      </w:pPr>
    </w:p>
    <w:p w:rsidR="00451B61" w:rsidRPr="0095336C" w:rsidRDefault="00451B61" w:rsidP="00451B61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89176B" w:rsidRDefault="00451B61" w:rsidP="00F616B2">
      <w:pPr>
        <w:jc w:val="both"/>
        <w:rPr>
          <w:rFonts w:eastAsia="Calibri"/>
          <w:sz w:val="16"/>
          <w:szCs w:val="16"/>
          <w:lang w:val="bg-BG"/>
        </w:rPr>
      </w:pPr>
      <w:r w:rsidRPr="0095336C">
        <w:rPr>
          <w:b/>
          <w:u w:val="single"/>
          <w:lang w:val="bg-BG"/>
        </w:rPr>
        <w:t>ОТНОСНО:</w:t>
      </w:r>
      <w:r w:rsidRPr="0095336C">
        <w:rPr>
          <w:lang w:val="bg-BG"/>
        </w:rPr>
        <w:t xml:space="preserve"> </w:t>
      </w:r>
      <w:r w:rsidR="0089176B">
        <w:rPr>
          <w:lang w:val="bg-BG"/>
        </w:rPr>
        <w:t xml:space="preserve"> </w:t>
      </w:r>
      <w:r w:rsidR="0089176B" w:rsidRPr="0089176B">
        <w:rPr>
          <w:rFonts w:eastAsia="Calibri"/>
          <w:lang w:val="bg-BG"/>
        </w:rPr>
        <w:t>Приемане на отчет за дейността на „Възстановителен център</w:t>
      </w:r>
      <w:r w:rsidR="0089176B" w:rsidRPr="0089176B">
        <w:rPr>
          <w:rFonts w:eastAsia="Calibri"/>
        </w:rPr>
        <w:t xml:space="preserve"> </w:t>
      </w:r>
      <w:r w:rsidR="0089176B" w:rsidRPr="0089176B">
        <w:rPr>
          <w:rFonts w:eastAsia="Calibri"/>
          <w:lang w:val="bg-BG"/>
        </w:rPr>
        <w:t>– Лъки“ ЕООД за третото тримесечие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F616B2" w:rsidRPr="00F616B2" w:rsidRDefault="00F616B2" w:rsidP="00F616B2">
      <w:pPr>
        <w:jc w:val="both"/>
        <w:rPr>
          <w:rFonts w:eastAsia="Calibri"/>
          <w:sz w:val="16"/>
          <w:szCs w:val="16"/>
          <w:lang w:val="bg-BG"/>
        </w:rPr>
      </w:pPr>
    </w:p>
    <w:p w:rsidR="00E46906" w:rsidRPr="0095336C" w:rsidRDefault="00451B61" w:rsidP="0089176B">
      <w:pPr>
        <w:ind w:right="23"/>
        <w:jc w:val="both"/>
        <w:rPr>
          <w:bCs/>
          <w:sz w:val="12"/>
          <w:szCs w:val="12"/>
          <w:lang w:val="bg-BG"/>
        </w:rPr>
      </w:pPr>
      <w:r w:rsidRPr="0095336C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Cs/>
          <w:lang w:val="bg-BG"/>
        </w:rPr>
        <w:t xml:space="preserve"> Марияна Паракосова- Председател на ОбС-</w:t>
      </w:r>
      <w:r w:rsidR="00E46906" w:rsidRPr="0095336C">
        <w:rPr>
          <w:bCs/>
          <w:lang w:val="bg-BG"/>
        </w:rPr>
        <w:t xml:space="preserve"> Лъки</w:t>
      </w:r>
    </w:p>
    <w:p w:rsidR="0095336C" w:rsidRPr="0095336C" w:rsidRDefault="0095336C" w:rsidP="0095336C">
      <w:pPr>
        <w:ind w:left="-567" w:right="-808" w:firstLine="567"/>
        <w:rPr>
          <w:bCs/>
          <w:sz w:val="12"/>
          <w:szCs w:val="12"/>
          <w:lang w:val="bg-BG"/>
        </w:rPr>
      </w:pPr>
    </w:p>
    <w:p w:rsidR="0089176B" w:rsidRPr="0089176B" w:rsidRDefault="00E46906" w:rsidP="002A1B13">
      <w:pPr>
        <w:ind w:firstLine="284"/>
        <w:jc w:val="both"/>
        <w:rPr>
          <w:rFonts w:eastAsia="Calibri"/>
          <w:lang w:val="bg-BG"/>
        </w:rPr>
      </w:pPr>
      <w:r w:rsidRPr="0095336C">
        <w:rPr>
          <w:lang w:val="bg-BG"/>
        </w:rPr>
        <w:t xml:space="preserve">Общински съвет – гр. Лъки, на основание </w:t>
      </w:r>
      <w:r w:rsidR="0089176B" w:rsidRPr="0089176B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89176B" w:rsidRPr="0089176B">
        <w:rPr>
          <w:rFonts w:eastAsia="Calibri"/>
          <w:bCs/>
          <w:lang w:val="bg-BG"/>
        </w:rPr>
        <w:t>Дружествения (учредителен) акт на</w:t>
      </w:r>
      <w:r w:rsidR="0089176B" w:rsidRPr="0089176B">
        <w:rPr>
          <w:rFonts w:eastAsia="Calibri"/>
          <w:b/>
          <w:lang w:val="bg-BG"/>
        </w:rPr>
        <w:t xml:space="preserve"> </w:t>
      </w:r>
      <w:r w:rsidR="0089176B" w:rsidRPr="0089176B">
        <w:rPr>
          <w:rFonts w:eastAsia="Calibri"/>
          <w:lang w:val="bg-BG"/>
        </w:rPr>
        <w:t xml:space="preserve">„Възстановителен център Лъки“ ЕООД, приет с </w:t>
      </w:r>
      <w:r w:rsidR="0089176B" w:rsidRPr="0089176B">
        <w:rPr>
          <w:rFonts w:eastAsia="Calibri"/>
          <w:lang w:val="bg-BG" w:bidi="bg-BG"/>
        </w:rPr>
        <w:t>Решение №</w:t>
      </w:r>
      <w:r w:rsidR="0089176B" w:rsidRPr="0089176B">
        <w:rPr>
          <w:rFonts w:eastAsia="Calibri"/>
          <w:lang w:bidi="bg-BG"/>
        </w:rPr>
        <w:t xml:space="preserve"> </w:t>
      </w:r>
      <w:r w:rsidR="0089176B">
        <w:rPr>
          <w:rFonts w:eastAsia="Calibri"/>
          <w:lang w:val="bg-BG" w:bidi="bg-BG"/>
        </w:rPr>
        <w:t>213, взе</w:t>
      </w:r>
      <w:r w:rsidR="0089176B" w:rsidRPr="0089176B">
        <w:rPr>
          <w:rFonts w:eastAsia="Calibri"/>
          <w:lang w:val="bg-BG" w:bidi="bg-BG"/>
        </w:rPr>
        <w:t>то с Протокол № 33 от 14.07.2022г. на Общински съвет - Лъки</w:t>
      </w:r>
      <w:r w:rsidR="0089176B" w:rsidRPr="0089176B">
        <w:rPr>
          <w:rFonts w:eastAsia="Calibri"/>
          <w:lang w:val="bg-BG"/>
        </w:rPr>
        <w:t xml:space="preserve"> и предвид фактическите основания в ДЗ</w:t>
      </w:r>
      <w:r w:rsidR="00047A76">
        <w:rPr>
          <w:rFonts w:eastAsia="Calibri"/>
          <w:lang w:val="bg-BG"/>
        </w:rPr>
        <w:t xml:space="preserve"> с вх.</w:t>
      </w:r>
      <w:r w:rsidR="0089176B" w:rsidRPr="0089176B">
        <w:rPr>
          <w:rFonts w:eastAsia="Calibri"/>
          <w:lang w:val="bg-BG"/>
        </w:rPr>
        <w:t xml:space="preserve"> №200 от 11.10.2022г., Общински съвет – Лъки </w:t>
      </w:r>
    </w:p>
    <w:p w:rsidR="00E46906" w:rsidRPr="0095336C" w:rsidRDefault="00E46906" w:rsidP="0089176B">
      <w:pPr>
        <w:ind w:right="-808"/>
        <w:jc w:val="center"/>
        <w:rPr>
          <w:b/>
          <w:bCs/>
          <w:lang w:val="bg-BG"/>
        </w:rPr>
      </w:pPr>
      <w:r w:rsidRPr="0095336C">
        <w:rPr>
          <w:b/>
          <w:u w:val="single"/>
          <w:lang w:val="bg-BG"/>
        </w:rPr>
        <w:t>Р Е Ш И :</w:t>
      </w:r>
    </w:p>
    <w:p w:rsidR="0089176B" w:rsidRPr="0089176B" w:rsidRDefault="0089176B" w:rsidP="0089176B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89176B">
        <w:rPr>
          <w:rFonts w:eastAsia="Calibri"/>
          <w:lang w:val="bg-BG"/>
        </w:rPr>
        <w:t>1. Приема Отчета за третото тримесечие на 2022 година на „Възстановителен център – Лъки“ ЕООД.</w:t>
      </w:r>
    </w:p>
    <w:p w:rsidR="0089176B" w:rsidRPr="0089176B" w:rsidRDefault="0089176B" w:rsidP="0089176B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89176B">
        <w:rPr>
          <w:rFonts w:eastAsia="Calibri"/>
          <w:lang w:val="bg-BG"/>
        </w:rPr>
        <w:t xml:space="preserve">2. Определя месечно възнаграждение на управителя на „Възстановителен център - Лъки” ЕООД за четвъртото тримесечие на 2022 година в размер на </w:t>
      </w:r>
      <w:r w:rsidRPr="0089176B">
        <w:rPr>
          <w:rFonts w:eastAsia="Calibri"/>
          <w:b/>
          <w:lang w:val="bg-BG"/>
        </w:rPr>
        <w:t>2 715,75 лева</w:t>
      </w:r>
      <w:r w:rsidRPr="0089176B">
        <w:rPr>
          <w:rFonts w:eastAsia="Calibri"/>
          <w:lang w:val="bg-BG"/>
        </w:rPr>
        <w:t>.</w:t>
      </w:r>
    </w:p>
    <w:p w:rsidR="00451B61" w:rsidRPr="0095336C" w:rsidRDefault="00451B61" w:rsidP="0095336C">
      <w:pPr>
        <w:ind w:right="-808"/>
        <w:jc w:val="both"/>
        <w:rPr>
          <w:rFonts w:ascii="TmsCyr" w:hAnsi="TmsCyr"/>
          <w:lang w:val="bg-BG"/>
        </w:rPr>
      </w:pPr>
    </w:p>
    <w:p w:rsidR="0089176B" w:rsidRPr="0089176B" w:rsidRDefault="00451B61" w:rsidP="0089176B">
      <w:pPr>
        <w:ind w:firstLine="708"/>
        <w:jc w:val="both"/>
        <w:rPr>
          <w:rFonts w:eastAsia="Calibri"/>
          <w:lang w:val="bg-BG"/>
        </w:rPr>
      </w:pPr>
      <w:r w:rsidRPr="0095336C">
        <w:rPr>
          <w:b/>
          <w:u w:val="single"/>
          <w:lang w:val="bg-BG"/>
        </w:rPr>
        <w:t>Мотиви</w:t>
      </w:r>
      <w:r w:rsidRPr="0095336C">
        <w:rPr>
          <w:lang w:val="bg-BG"/>
        </w:rPr>
        <w:t>: Настоящото решение е прието на</w:t>
      </w:r>
      <w:r w:rsidRPr="0095336C">
        <w:rPr>
          <w:rFonts w:eastAsia="Calibri"/>
          <w:lang w:val="bg-BG"/>
        </w:rPr>
        <w:t xml:space="preserve"> </w:t>
      </w:r>
      <w:r w:rsidRPr="0095336C">
        <w:rPr>
          <w:lang w:val="bg-BG"/>
        </w:rPr>
        <w:t xml:space="preserve"> основание </w:t>
      </w:r>
      <w:r w:rsidR="0089176B" w:rsidRPr="0089176B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89176B" w:rsidRPr="0089176B">
        <w:rPr>
          <w:rFonts w:eastAsia="Calibri"/>
          <w:bCs/>
          <w:lang w:val="bg-BG"/>
        </w:rPr>
        <w:t>Дружествения (учредителен) акт на</w:t>
      </w:r>
      <w:r w:rsidR="0089176B" w:rsidRPr="0089176B">
        <w:rPr>
          <w:rFonts w:eastAsia="Calibri"/>
          <w:b/>
          <w:lang w:val="bg-BG"/>
        </w:rPr>
        <w:t xml:space="preserve"> </w:t>
      </w:r>
      <w:r w:rsidR="0089176B" w:rsidRPr="0089176B">
        <w:rPr>
          <w:rFonts w:eastAsia="Calibri"/>
          <w:lang w:val="bg-BG"/>
        </w:rPr>
        <w:t xml:space="preserve">„Възстановителен център Лъки“ ЕООД, приет с </w:t>
      </w:r>
      <w:r w:rsidR="0089176B" w:rsidRPr="0089176B">
        <w:rPr>
          <w:rFonts w:eastAsia="Calibri"/>
          <w:lang w:val="bg-BG" w:bidi="bg-BG"/>
        </w:rPr>
        <w:t>Решение №</w:t>
      </w:r>
      <w:r w:rsidR="0089176B" w:rsidRPr="0089176B">
        <w:rPr>
          <w:rFonts w:eastAsia="Calibri"/>
          <w:lang w:bidi="bg-BG"/>
        </w:rPr>
        <w:t xml:space="preserve"> </w:t>
      </w:r>
      <w:r w:rsidR="0089176B">
        <w:rPr>
          <w:rFonts w:eastAsia="Calibri"/>
          <w:lang w:val="bg-BG" w:bidi="bg-BG"/>
        </w:rPr>
        <w:t>213, взе</w:t>
      </w:r>
      <w:r w:rsidR="0089176B" w:rsidRPr="0089176B">
        <w:rPr>
          <w:rFonts w:eastAsia="Calibri"/>
          <w:lang w:val="bg-BG" w:bidi="bg-BG"/>
        </w:rPr>
        <w:t>то с Протокол № 33 от 14.07.2022г. на Общински съвет - Лъки</w:t>
      </w:r>
      <w:r w:rsidR="0089176B" w:rsidRPr="0089176B">
        <w:rPr>
          <w:rFonts w:eastAsia="Calibri"/>
          <w:lang w:val="bg-BG"/>
        </w:rPr>
        <w:t xml:space="preserve"> и предвид фактическите основания в ДЗ</w:t>
      </w:r>
      <w:r w:rsidR="00047A76">
        <w:rPr>
          <w:rFonts w:eastAsia="Calibri"/>
          <w:lang w:val="bg-BG"/>
        </w:rPr>
        <w:t xml:space="preserve"> с вх.</w:t>
      </w:r>
      <w:r w:rsidR="0089176B" w:rsidRPr="0089176B">
        <w:rPr>
          <w:rFonts w:eastAsia="Calibri"/>
          <w:lang w:val="bg-BG"/>
        </w:rPr>
        <w:t xml:space="preserve"> №200 от 11.1</w:t>
      </w:r>
      <w:r w:rsidR="00F616B2">
        <w:rPr>
          <w:rFonts w:eastAsia="Calibri"/>
          <w:lang w:val="bg-BG"/>
        </w:rPr>
        <w:t>0.2022г.</w:t>
      </w:r>
    </w:p>
    <w:p w:rsidR="00451B61" w:rsidRPr="0095336C" w:rsidRDefault="00451B61" w:rsidP="0089176B">
      <w:pPr>
        <w:ind w:right="-808"/>
        <w:rPr>
          <w:lang w:val="bg-BG"/>
        </w:rPr>
      </w:pPr>
    </w:p>
    <w:p w:rsidR="00451B61" w:rsidRPr="0095336C" w:rsidRDefault="00451B61" w:rsidP="0095336C">
      <w:pPr>
        <w:jc w:val="both"/>
        <w:rPr>
          <w:lang w:val="bg-BG"/>
        </w:rPr>
      </w:pPr>
      <w:r w:rsidRPr="0095336C">
        <w:rPr>
          <w:lang w:val="bg-BG"/>
        </w:rPr>
        <w:t xml:space="preserve">Общ брой общински съветници    </w:t>
      </w:r>
      <w:r w:rsidRPr="0095336C">
        <w:rPr>
          <w:lang w:val="bg-BG"/>
        </w:rPr>
        <w:tab/>
        <w:t xml:space="preserve">-    </w:t>
      </w:r>
      <w:r w:rsidR="00DA7E40">
        <w:rPr>
          <w:lang w:val="bg-BG"/>
        </w:rPr>
        <w:t xml:space="preserve"> </w:t>
      </w:r>
      <w:r w:rsidRPr="0095336C">
        <w:rPr>
          <w:lang w:val="bg-BG"/>
        </w:rPr>
        <w:t>11</w:t>
      </w:r>
    </w:p>
    <w:p w:rsidR="00451B61" w:rsidRPr="0095336C" w:rsidRDefault="00451B61" w:rsidP="0095336C">
      <w:pPr>
        <w:rPr>
          <w:lang w:val="bg-BG"/>
        </w:rPr>
      </w:pPr>
      <w:r w:rsidRPr="0095336C">
        <w:rPr>
          <w:lang w:val="bg-BG"/>
        </w:rPr>
        <w:t xml:space="preserve">Брой присъствали на гласуването  -     </w:t>
      </w:r>
      <w:r w:rsidR="00721252">
        <w:t>10</w:t>
      </w:r>
      <w:r w:rsidRPr="0095336C">
        <w:rPr>
          <w:lang w:val="bg-BG"/>
        </w:rPr>
        <w:t xml:space="preserve">     </w:t>
      </w:r>
    </w:p>
    <w:p w:rsidR="00451B61" w:rsidRPr="00721252" w:rsidRDefault="00451B61" w:rsidP="0095336C">
      <w:pPr>
        <w:tabs>
          <w:tab w:val="left" w:pos="709"/>
          <w:tab w:val="left" w:pos="1134"/>
          <w:tab w:val="left" w:pos="5812"/>
        </w:tabs>
      </w:pPr>
      <w:r w:rsidRPr="0095336C">
        <w:rPr>
          <w:lang w:val="bg-BG"/>
        </w:rPr>
        <w:t xml:space="preserve">Брой гласували “За”                        - </w:t>
      </w:r>
      <w:r w:rsidR="00721252">
        <w:t xml:space="preserve"> </w:t>
      </w:r>
      <w:r w:rsidRPr="0095336C">
        <w:rPr>
          <w:lang w:val="bg-BG"/>
        </w:rPr>
        <w:t xml:space="preserve">    </w:t>
      </w:r>
      <w:r w:rsidR="00721252">
        <w:t>10</w:t>
      </w:r>
    </w:p>
    <w:p w:rsidR="00451B61" w:rsidRPr="00721252" w:rsidRDefault="00451B61" w:rsidP="0095336C">
      <w:pPr>
        <w:pStyle w:val="1"/>
        <w:rPr>
          <w:u w:val="none"/>
          <w:lang w:val="en-US"/>
        </w:rPr>
      </w:pPr>
      <w:r w:rsidRPr="0095336C">
        <w:rPr>
          <w:u w:val="none"/>
        </w:rPr>
        <w:t>Брой гласували “Против”</w:t>
      </w:r>
      <w:r w:rsidRPr="0095336C">
        <w:rPr>
          <w:u w:val="none"/>
        </w:rPr>
        <w:tab/>
      </w:r>
      <w:r w:rsidRPr="0095336C">
        <w:rPr>
          <w:u w:val="none"/>
        </w:rPr>
        <w:tab/>
        <w:t xml:space="preserve">-     </w:t>
      </w:r>
      <w:r w:rsidR="00DA7E40">
        <w:rPr>
          <w:u w:val="none"/>
        </w:rPr>
        <w:t xml:space="preserve"> </w:t>
      </w:r>
      <w:r w:rsidRPr="0095336C">
        <w:rPr>
          <w:u w:val="none"/>
        </w:rPr>
        <w:t xml:space="preserve"> </w:t>
      </w:r>
      <w:r w:rsidR="00721252">
        <w:rPr>
          <w:u w:val="none"/>
          <w:lang w:val="en-US"/>
        </w:rPr>
        <w:t>0</w:t>
      </w:r>
    </w:p>
    <w:p w:rsidR="00451B61" w:rsidRPr="00721252" w:rsidRDefault="00451B61" w:rsidP="0095336C">
      <w:pPr>
        <w:pStyle w:val="1"/>
        <w:rPr>
          <w:color w:val="FFFFFF"/>
          <w:lang w:val="en-US"/>
        </w:rPr>
      </w:pPr>
      <w:r w:rsidRPr="0095336C">
        <w:t>Брой гласували “Въздържал се”</w:t>
      </w:r>
      <w:r w:rsidRPr="0095336C">
        <w:tab/>
        <w:t xml:space="preserve">-     </w:t>
      </w:r>
      <w:r w:rsidR="00DA7E40">
        <w:t xml:space="preserve"> </w:t>
      </w:r>
      <w:r w:rsidRPr="0095336C">
        <w:t xml:space="preserve"> </w:t>
      </w:r>
      <w:r w:rsidR="00721252">
        <w:rPr>
          <w:lang w:val="en-US"/>
        </w:rPr>
        <w:t>0</w:t>
      </w:r>
    </w:p>
    <w:p w:rsidR="00451B61" w:rsidRPr="0095336C" w:rsidRDefault="00451B61" w:rsidP="0095336C">
      <w:pPr>
        <w:rPr>
          <w:b/>
          <w:lang w:val="bg-BG"/>
        </w:rPr>
      </w:pPr>
      <w:r w:rsidRPr="0095336C">
        <w:rPr>
          <w:b/>
          <w:lang w:val="bg-BG"/>
        </w:rPr>
        <w:t xml:space="preserve">Приема се.                          </w:t>
      </w:r>
    </w:p>
    <w:p w:rsidR="00451B61" w:rsidRPr="0095336C" w:rsidRDefault="00451B61" w:rsidP="0095336C">
      <w:pPr>
        <w:rPr>
          <w:b/>
          <w:lang w:val="bg-BG"/>
        </w:rPr>
      </w:pPr>
    </w:p>
    <w:p w:rsidR="00451B61" w:rsidRPr="0095336C" w:rsidRDefault="00451B61" w:rsidP="00451B61">
      <w:pPr>
        <w:ind w:firstLine="578"/>
        <w:jc w:val="center"/>
        <w:rPr>
          <w:b/>
          <w:lang w:val="bg-BG"/>
        </w:rPr>
      </w:pPr>
    </w:p>
    <w:p w:rsidR="00451B61" w:rsidRPr="0095336C" w:rsidRDefault="00451B61" w:rsidP="00451B61">
      <w:pPr>
        <w:pStyle w:val="a6"/>
        <w:spacing w:after="0"/>
        <w:ind w:left="4248" w:firstLine="708"/>
        <w:rPr>
          <w:b/>
          <w:lang w:val="bg-BG"/>
        </w:rPr>
      </w:pPr>
      <w:r w:rsidRPr="0095336C">
        <w:rPr>
          <w:b/>
          <w:lang w:val="bg-BG"/>
        </w:rPr>
        <w:t xml:space="preserve">Председател на ОбС : </w:t>
      </w:r>
    </w:p>
    <w:p w:rsidR="00451B61" w:rsidRPr="0095336C" w:rsidRDefault="00451B61" w:rsidP="00451B61">
      <w:pPr>
        <w:pStyle w:val="a6"/>
        <w:spacing w:after="0"/>
        <w:ind w:left="6480"/>
        <w:rPr>
          <w:lang w:val="bg-BG"/>
        </w:rPr>
      </w:pPr>
    </w:p>
    <w:p w:rsidR="00451B61" w:rsidRPr="0095336C" w:rsidRDefault="00451B61" w:rsidP="00451B61">
      <w:pPr>
        <w:pStyle w:val="a6"/>
        <w:spacing w:after="0"/>
        <w:ind w:left="6480"/>
        <w:rPr>
          <w:lang w:val="bg-BG"/>
        </w:rPr>
      </w:pPr>
      <w:r w:rsidRPr="0095336C">
        <w:rPr>
          <w:lang w:val="bg-BG"/>
        </w:rPr>
        <w:t xml:space="preserve">    /Марияна Паракосова/</w:t>
      </w:r>
    </w:p>
    <w:p w:rsidR="00451B61" w:rsidRDefault="00451B61" w:rsidP="0095336C">
      <w:pPr>
        <w:pStyle w:val="a6"/>
        <w:spacing w:after="0"/>
        <w:rPr>
          <w:lang w:val="bg-BG"/>
        </w:rPr>
      </w:pPr>
    </w:p>
    <w:p w:rsidR="00451B61" w:rsidRDefault="00451B61" w:rsidP="00451B61">
      <w:pPr>
        <w:pStyle w:val="a6"/>
        <w:spacing w:after="0"/>
        <w:ind w:left="6480"/>
        <w:rPr>
          <w:lang w:val="bg-BG"/>
        </w:rPr>
      </w:pPr>
    </w:p>
    <w:p w:rsidR="00451B61" w:rsidRDefault="00451B61" w:rsidP="00475EA4">
      <w:pPr>
        <w:pStyle w:val="a6"/>
        <w:spacing w:after="0"/>
        <w:rPr>
          <w:sz w:val="22"/>
          <w:szCs w:val="22"/>
          <w:lang w:val="bg-BG"/>
        </w:rPr>
      </w:pPr>
    </w:p>
    <w:p w:rsidR="00475EA4" w:rsidRPr="005C713F" w:rsidRDefault="00475EA4" w:rsidP="00475EA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8992" behindDoc="0" locked="0" layoutInCell="1" allowOverlap="1" wp14:anchorId="55674773" wp14:editId="762CF3B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75EA4" w:rsidRPr="005C713F" w:rsidRDefault="00475EA4" w:rsidP="00475EA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75EA4" w:rsidRDefault="00475EA4" w:rsidP="00475EA4">
      <w:pPr>
        <w:rPr>
          <w:sz w:val="16"/>
          <w:szCs w:val="16"/>
          <w:lang w:val="bg-BG"/>
        </w:rPr>
      </w:pPr>
    </w:p>
    <w:p w:rsidR="00475EA4" w:rsidRDefault="00475EA4" w:rsidP="00475EA4">
      <w:pPr>
        <w:rPr>
          <w:sz w:val="16"/>
          <w:szCs w:val="16"/>
          <w:lang w:val="bg-BG"/>
        </w:rPr>
      </w:pPr>
    </w:p>
    <w:p w:rsidR="00475EA4" w:rsidRDefault="00475EA4" w:rsidP="00475EA4">
      <w:pPr>
        <w:rPr>
          <w:sz w:val="16"/>
          <w:szCs w:val="16"/>
          <w:lang w:val="bg-BG"/>
        </w:rPr>
      </w:pPr>
    </w:p>
    <w:p w:rsidR="00475EA4" w:rsidRDefault="00475EA4" w:rsidP="00475EA4">
      <w:pPr>
        <w:rPr>
          <w:sz w:val="16"/>
          <w:szCs w:val="16"/>
          <w:lang w:val="bg-BG"/>
        </w:rPr>
      </w:pPr>
    </w:p>
    <w:p w:rsidR="00475EA4" w:rsidRPr="00275F89" w:rsidRDefault="00475EA4" w:rsidP="00475EA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75EA4" w:rsidRPr="0089176B" w:rsidRDefault="00475EA4" w:rsidP="00475EA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№ 2</w:t>
      </w:r>
      <w:r w:rsidR="00451B61">
        <w:rPr>
          <w:b/>
          <w:bCs/>
        </w:rPr>
        <w:t>4</w:t>
      </w:r>
      <w:r w:rsidR="0089176B">
        <w:rPr>
          <w:b/>
          <w:bCs/>
          <w:lang w:val="bg-BG"/>
        </w:rPr>
        <w:t>7</w:t>
      </w:r>
    </w:p>
    <w:p w:rsidR="00475EA4" w:rsidRPr="00275F89" w:rsidRDefault="00475EA4" w:rsidP="00475EA4">
      <w:pPr>
        <w:rPr>
          <w:b/>
          <w:bCs/>
        </w:rPr>
      </w:pPr>
    </w:p>
    <w:p w:rsidR="00475EA4" w:rsidRPr="00497A9A" w:rsidRDefault="00475EA4" w:rsidP="00475EA4">
      <w:pPr>
        <w:jc w:val="center"/>
      </w:pPr>
      <w:r w:rsidRPr="00275F89">
        <w:rPr>
          <w:lang w:val="bg-BG"/>
        </w:rPr>
        <w:t>взето с Протокол № 3</w:t>
      </w:r>
      <w:r w:rsidR="0089176B">
        <w:t>6</w:t>
      </w:r>
    </w:p>
    <w:p w:rsidR="00475EA4" w:rsidRPr="00275F89" w:rsidRDefault="00475EA4" w:rsidP="00475EA4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75EA4" w:rsidRPr="00275F89" w:rsidRDefault="00475EA4" w:rsidP="00475EA4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 w:rsidR="0089176B">
        <w:t>20</w:t>
      </w:r>
      <w:r w:rsidR="0089176B">
        <w:rPr>
          <w:lang w:val="bg-BG"/>
        </w:rPr>
        <w:t>.10</w:t>
      </w:r>
      <w:r w:rsidRPr="00275F89">
        <w:rPr>
          <w:lang w:val="bg-BG"/>
        </w:rPr>
        <w:t>.2022г.</w:t>
      </w:r>
    </w:p>
    <w:p w:rsidR="00475EA4" w:rsidRPr="00275F89" w:rsidRDefault="00475EA4" w:rsidP="00475EA4">
      <w:pPr>
        <w:jc w:val="center"/>
        <w:rPr>
          <w:lang w:val="bg-BG"/>
        </w:rPr>
      </w:pPr>
    </w:p>
    <w:p w:rsidR="00475EA4" w:rsidRPr="00275F89" w:rsidRDefault="00475EA4" w:rsidP="00475EA4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89176B" w:rsidRPr="00F616B2" w:rsidRDefault="00475EA4" w:rsidP="00F616B2">
      <w:pPr>
        <w:pStyle w:val="23"/>
        <w:shd w:val="clear" w:color="auto" w:fill="auto"/>
        <w:spacing w:after="0" w:line="278" w:lineRule="exact"/>
        <w:ind w:firstLine="0"/>
        <w:jc w:val="both"/>
        <w:rPr>
          <w:color w:val="000000"/>
          <w:sz w:val="26"/>
          <w:szCs w:val="26"/>
          <w:lang w:eastAsia="bg-BG" w:bidi="bg-BG"/>
        </w:rPr>
      </w:pPr>
      <w:r w:rsidRPr="00F616B2">
        <w:rPr>
          <w:b/>
          <w:u w:val="single"/>
        </w:rPr>
        <w:t>ОТНОСНО:</w:t>
      </w:r>
      <w:r w:rsidRPr="00F616B2">
        <w:t xml:space="preserve"> </w:t>
      </w:r>
      <w:r w:rsidR="0089176B" w:rsidRPr="00F616B2">
        <w:rPr>
          <w:bCs/>
          <w:color w:val="000000"/>
          <w:sz w:val="26"/>
          <w:szCs w:val="26"/>
          <w:lang w:eastAsia="bg-BG" w:bidi="bg-BG"/>
        </w:rPr>
        <w:t>П</w:t>
      </w:r>
      <w:r w:rsidR="0089176B" w:rsidRPr="00F616B2">
        <w:rPr>
          <w:color w:val="000000"/>
          <w:sz w:val="26"/>
          <w:szCs w:val="26"/>
          <w:lang w:eastAsia="bg-BG" w:bidi="bg-BG"/>
        </w:rPr>
        <w:t>олзване на дървесина и управление на гори и земи от ревир „ОБЩИЯ БАЛКАН”, ревир „БУКАКА” и ревир „Среброто” стопанисвани от ГПК „ЧИЛ ТЕПЕ-97” гр. Лъки</w:t>
      </w:r>
    </w:p>
    <w:p w:rsidR="0095336C" w:rsidRPr="0095336C" w:rsidRDefault="0095336C" w:rsidP="009A145D">
      <w:pPr>
        <w:ind w:right="-567"/>
        <w:jc w:val="both"/>
        <w:rPr>
          <w:b/>
          <w:sz w:val="12"/>
          <w:szCs w:val="12"/>
          <w:lang w:val="bg-BG"/>
        </w:rPr>
      </w:pPr>
    </w:p>
    <w:p w:rsidR="00475EA4" w:rsidRDefault="00475EA4" w:rsidP="0095336C">
      <w:pPr>
        <w:ind w:left="-567" w:right="-808" w:firstLine="567"/>
        <w:rPr>
          <w:bCs/>
          <w:sz w:val="12"/>
          <w:szCs w:val="12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>
        <w:rPr>
          <w:bCs/>
          <w:lang w:val="bg-BG"/>
        </w:rPr>
        <w:t>инж. Валентин Симеонов- Кмет на Община Лъки.</w:t>
      </w:r>
    </w:p>
    <w:p w:rsidR="0095336C" w:rsidRPr="0095336C" w:rsidRDefault="0095336C" w:rsidP="0095336C">
      <w:pPr>
        <w:ind w:left="-567" w:right="-808" w:firstLine="567"/>
        <w:rPr>
          <w:bCs/>
          <w:sz w:val="12"/>
          <w:szCs w:val="12"/>
          <w:lang w:val="bg-BG"/>
        </w:rPr>
      </w:pPr>
    </w:p>
    <w:p w:rsidR="001B57BC" w:rsidRPr="001B57BC" w:rsidRDefault="009A145D" w:rsidP="002A1B13">
      <w:pPr>
        <w:pStyle w:val="23"/>
        <w:shd w:val="clear" w:color="auto" w:fill="auto"/>
        <w:spacing w:after="0" w:line="240" w:lineRule="auto"/>
        <w:ind w:firstLine="284"/>
        <w:jc w:val="both"/>
        <w:rPr>
          <w:color w:val="000000"/>
          <w:sz w:val="26"/>
          <w:szCs w:val="26"/>
          <w:lang w:eastAsia="bg-BG" w:bidi="bg-BG"/>
        </w:rPr>
      </w:pPr>
      <w:r w:rsidRPr="000547BD">
        <w:rPr>
          <w:bCs/>
          <w:noProof/>
          <w:sz w:val="24"/>
          <w:szCs w:val="24"/>
          <w:lang w:eastAsia="bg-BG"/>
        </w:rPr>
        <w:t>Общинс</w:t>
      </w:r>
      <w:r w:rsidR="001B57BC" w:rsidRPr="000547BD">
        <w:rPr>
          <w:bCs/>
          <w:noProof/>
          <w:sz w:val="24"/>
          <w:szCs w:val="24"/>
          <w:lang w:eastAsia="bg-BG"/>
        </w:rPr>
        <w:t>ки съвет- гр. Лъки на основание</w:t>
      </w:r>
      <w:r w:rsidR="001B57BC" w:rsidRPr="001B57BC">
        <w:rPr>
          <w:color w:val="000000"/>
          <w:sz w:val="26"/>
          <w:szCs w:val="26"/>
          <w:lang w:eastAsia="bg-BG" w:bidi="bg-BG"/>
        </w:rPr>
        <w:t xml:space="preserve"> чл. 21, ал. 1, т. 8 от ЗМСМА, в изпълнение на чл. 1, ал. 5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във връзка с чл. 8, ал. 1 от ЗОС и чл. 114, ал. 1 от ЗГ,</w:t>
      </w:r>
      <w:r w:rsidR="001B57BC">
        <w:rPr>
          <w:color w:val="000000"/>
          <w:sz w:val="26"/>
          <w:szCs w:val="26"/>
          <w:lang w:eastAsia="bg-BG" w:bidi="bg-BG"/>
        </w:rPr>
        <w:t xml:space="preserve"> </w:t>
      </w:r>
      <w:r w:rsidR="000547BD">
        <w:rPr>
          <w:color w:val="000000"/>
          <w:sz w:val="26"/>
          <w:szCs w:val="26"/>
          <w:lang w:eastAsia="bg-BG" w:bidi="bg-BG"/>
        </w:rPr>
        <w:t xml:space="preserve">и </w:t>
      </w:r>
      <w:r w:rsidR="001B57BC">
        <w:rPr>
          <w:color w:val="000000"/>
          <w:sz w:val="26"/>
          <w:szCs w:val="26"/>
          <w:lang w:eastAsia="bg-BG" w:bidi="bg-BG"/>
        </w:rPr>
        <w:t>ДЗ</w:t>
      </w:r>
      <w:r w:rsidR="00047A76">
        <w:rPr>
          <w:color w:val="000000"/>
          <w:sz w:val="26"/>
          <w:szCs w:val="26"/>
          <w:lang w:eastAsia="bg-BG" w:bidi="bg-BG"/>
        </w:rPr>
        <w:t xml:space="preserve"> с</w:t>
      </w:r>
      <w:r w:rsidR="001B57BC">
        <w:rPr>
          <w:color w:val="000000"/>
          <w:sz w:val="26"/>
          <w:szCs w:val="26"/>
          <w:lang w:eastAsia="bg-BG" w:bidi="bg-BG"/>
        </w:rPr>
        <w:t xml:space="preserve"> вх. №198/11.10.2022г.</w:t>
      </w:r>
      <w:r w:rsidR="001B57BC" w:rsidRPr="001B57BC">
        <w:rPr>
          <w:color w:val="000000"/>
          <w:sz w:val="26"/>
          <w:szCs w:val="26"/>
          <w:lang w:eastAsia="bg-BG" w:bidi="bg-BG"/>
        </w:rPr>
        <w:t xml:space="preserve"> Общински съвет - Лъки,</w:t>
      </w:r>
    </w:p>
    <w:p w:rsidR="009A145D" w:rsidRPr="00C32828" w:rsidRDefault="009A145D" w:rsidP="009A145D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</w:p>
    <w:p w:rsidR="00475EA4" w:rsidRPr="00444BCF" w:rsidRDefault="00475EA4" w:rsidP="00475EA4">
      <w:pPr>
        <w:pStyle w:val="a8"/>
        <w:ind w:left="-851" w:right="-524" w:firstLine="0"/>
        <w:rPr>
          <w:b/>
          <w:sz w:val="16"/>
          <w:szCs w:val="16"/>
        </w:rPr>
      </w:pPr>
    </w:p>
    <w:p w:rsidR="00475EA4" w:rsidRPr="003428A5" w:rsidRDefault="00475EA4" w:rsidP="00475EA4">
      <w:pPr>
        <w:ind w:hanging="567"/>
        <w:jc w:val="center"/>
        <w:rPr>
          <w:b/>
          <w:lang w:val="bg-BG"/>
        </w:rPr>
      </w:pPr>
      <w:r w:rsidRPr="003428A5">
        <w:rPr>
          <w:b/>
          <w:lang w:val="bg-BG"/>
        </w:rPr>
        <w:t>Р Е Ш И:</w:t>
      </w:r>
    </w:p>
    <w:p w:rsidR="001B57BC" w:rsidRPr="001B57BC" w:rsidRDefault="001B57BC" w:rsidP="00F616B2">
      <w:pPr>
        <w:widowControl w:val="0"/>
        <w:numPr>
          <w:ilvl w:val="0"/>
          <w:numId w:val="40"/>
        </w:numPr>
        <w:tabs>
          <w:tab w:val="left" w:pos="284"/>
          <w:tab w:val="left" w:pos="851"/>
        </w:tabs>
        <w:ind w:firstLine="567"/>
        <w:jc w:val="both"/>
        <w:rPr>
          <w:color w:val="000000"/>
          <w:sz w:val="26"/>
          <w:szCs w:val="26"/>
          <w:lang w:val="bg-BG" w:eastAsia="bg-BG" w:bidi="bg-BG"/>
        </w:rPr>
      </w:pPr>
      <w:r w:rsidRPr="001B57BC">
        <w:rPr>
          <w:color w:val="000000"/>
          <w:sz w:val="26"/>
          <w:szCs w:val="26"/>
          <w:lang w:val="bg-BG" w:eastAsia="bg-BG" w:bidi="bg-BG"/>
        </w:rPr>
        <w:t>Дава съгласие и възлага на кмета на Община Лъки да сключи договор с ГПК „ЧИЛ ТЕПЕ-97” за ползването на дървесина и недървесни горски продукти от ревир „ОБЩИЯ БАЛКАН”, ревир „БУКАКА” и ревир „Среброто” за срок от 3 години.</w:t>
      </w:r>
    </w:p>
    <w:p w:rsidR="001B57BC" w:rsidRPr="001B57BC" w:rsidRDefault="001B57BC" w:rsidP="00F616B2">
      <w:pPr>
        <w:widowControl w:val="0"/>
        <w:numPr>
          <w:ilvl w:val="0"/>
          <w:numId w:val="40"/>
        </w:numPr>
        <w:tabs>
          <w:tab w:val="left" w:pos="851"/>
        </w:tabs>
        <w:ind w:firstLine="567"/>
        <w:jc w:val="both"/>
        <w:rPr>
          <w:color w:val="000000"/>
          <w:sz w:val="26"/>
          <w:szCs w:val="26"/>
          <w:lang w:val="bg-BG" w:eastAsia="bg-BG" w:bidi="bg-BG"/>
        </w:rPr>
      </w:pPr>
      <w:r w:rsidRPr="001B57BC">
        <w:rPr>
          <w:color w:val="000000"/>
          <w:sz w:val="26"/>
          <w:szCs w:val="26"/>
          <w:lang w:val="bg-BG" w:eastAsia="bg-BG" w:bidi="bg-BG"/>
        </w:rPr>
        <w:t>Цената за ползването на дървесината и недървесните горски продукти да се изплаща най-късно да края на м.</w:t>
      </w:r>
      <w:r w:rsidR="00F616B2">
        <w:rPr>
          <w:color w:val="000000"/>
          <w:sz w:val="26"/>
          <w:szCs w:val="26"/>
          <w:lang w:val="bg-BG" w:eastAsia="bg-BG" w:bidi="bg-BG"/>
        </w:rPr>
        <w:t xml:space="preserve"> </w:t>
      </w:r>
      <w:r w:rsidRPr="001B57BC">
        <w:rPr>
          <w:color w:val="000000"/>
          <w:sz w:val="26"/>
          <w:szCs w:val="26"/>
          <w:lang w:val="bg-BG" w:eastAsia="bg-BG" w:bidi="bg-BG"/>
        </w:rPr>
        <w:t>май на следващата година, за всяка стопанска година след счетоводното и приключване и след съответното решение на съсобствениците по реда на чл. 32 от ЗС.</w:t>
      </w:r>
    </w:p>
    <w:p w:rsidR="00475EA4" w:rsidRPr="008378DB" w:rsidRDefault="00475EA4" w:rsidP="00F616B2">
      <w:pPr>
        <w:ind w:right="-808" w:firstLine="567"/>
        <w:jc w:val="both"/>
        <w:rPr>
          <w:rFonts w:ascii="TmsCyr" w:hAnsi="TmsCyr"/>
          <w:sz w:val="16"/>
          <w:szCs w:val="16"/>
          <w:lang w:val="bg-BG"/>
        </w:rPr>
      </w:pPr>
    </w:p>
    <w:p w:rsidR="001B57BC" w:rsidRPr="001B57BC" w:rsidRDefault="00475EA4" w:rsidP="00F616B2">
      <w:pPr>
        <w:pStyle w:val="23"/>
        <w:shd w:val="clear" w:color="auto" w:fill="auto"/>
        <w:spacing w:after="0" w:line="240" w:lineRule="auto"/>
        <w:ind w:firstLine="0"/>
        <w:jc w:val="both"/>
        <w:rPr>
          <w:color w:val="000000"/>
          <w:sz w:val="26"/>
          <w:szCs w:val="26"/>
          <w:lang w:eastAsia="bg-BG" w:bidi="bg-BG"/>
        </w:rPr>
      </w:pPr>
      <w:r w:rsidRPr="00F616B2">
        <w:rPr>
          <w:b/>
          <w:sz w:val="24"/>
          <w:szCs w:val="24"/>
          <w:u w:val="single"/>
        </w:rPr>
        <w:t>Мотиви</w:t>
      </w:r>
      <w:r w:rsidRPr="00F616B2">
        <w:rPr>
          <w:sz w:val="24"/>
          <w:szCs w:val="24"/>
        </w:rPr>
        <w:t>:</w:t>
      </w:r>
      <w:r w:rsidRPr="00275F89">
        <w:t xml:space="preserve"> </w:t>
      </w:r>
      <w:r w:rsidR="009A145D" w:rsidRPr="000547BD">
        <w:rPr>
          <w:sz w:val="24"/>
          <w:szCs w:val="24"/>
        </w:rPr>
        <w:t xml:space="preserve">Настоящото решение е прието </w:t>
      </w:r>
      <w:r w:rsidR="009A145D" w:rsidRPr="000547BD">
        <w:rPr>
          <w:bCs/>
          <w:sz w:val="24"/>
          <w:szCs w:val="24"/>
        </w:rPr>
        <w:t xml:space="preserve"> на  </w:t>
      </w:r>
      <w:r w:rsidR="009A145D" w:rsidRPr="000547BD">
        <w:rPr>
          <w:bCs/>
          <w:noProof/>
          <w:sz w:val="24"/>
          <w:szCs w:val="24"/>
          <w:lang w:eastAsia="bg-BG"/>
        </w:rPr>
        <w:t>основание</w:t>
      </w:r>
      <w:r w:rsidR="0095336C">
        <w:rPr>
          <w:bCs/>
        </w:rPr>
        <w:t xml:space="preserve"> </w:t>
      </w:r>
      <w:r w:rsidR="001B57BC" w:rsidRPr="001B57BC">
        <w:rPr>
          <w:color w:val="000000"/>
          <w:sz w:val="26"/>
          <w:szCs w:val="26"/>
          <w:lang w:eastAsia="bg-BG" w:bidi="bg-BG"/>
        </w:rPr>
        <w:t>чл. 21, ал. 1, т. 8 от ЗМСМА, в изпълнение на чл. 1, ал. 5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във връзка с чл. 8, ал. 1 от ЗОС и чл. 114, ал. 1 от ЗГ,</w:t>
      </w:r>
      <w:r w:rsidR="001B57BC">
        <w:rPr>
          <w:color w:val="000000"/>
          <w:sz w:val="26"/>
          <w:szCs w:val="26"/>
          <w:lang w:eastAsia="bg-BG" w:bidi="bg-BG"/>
        </w:rPr>
        <w:t xml:space="preserve"> </w:t>
      </w:r>
      <w:r w:rsidR="000547BD">
        <w:rPr>
          <w:color w:val="000000"/>
          <w:sz w:val="26"/>
          <w:szCs w:val="26"/>
          <w:lang w:eastAsia="bg-BG" w:bidi="bg-BG"/>
        </w:rPr>
        <w:t xml:space="preserve">и </w:t>
      </w:r>
      <w:r w:rsidR="001B57BC">
        <w:rPr>
          <w:color w:val="000000"/>
          <w:sz w:val="26"/>
          <w:szCs w:val="26"/>
          <w:lang w:eastAsia="bg-BG" w:bidi="bg-BG"/>
        </w:rPr>
        <w:t>ДЗ</w:t>
      </w:r>
      <w:r w:rsidR="00047A76">
        <w:rPr>
          <w:color w:val="000000"/>
          <w:sz w:val="26"/>
          <w:szCs w:val="26"/>
          <w:lang w:eastAsia="bg-BG" w:bidi="bg-BG"/>
        </w:rPr>
        <w:t xml:space="preserve"> с </w:t>
      </w:r>
      <w:r w:rsidR="001B57BC">
        <w:rPr>
          <w:color w:val="000000"/>
          <w:sz w:val="26"/>
          <w:szCs w:val="26"/>
          <w:lang w:eastAsia="bg-BG" w:bidi="bg-BG"/>
        </w:rPr>
        <w:t xml:space="preserve"> вх. №198/11.10.2022г.</w:t>
      </w:r>
    </w:p>
    <w:p w:rsidR="00AE70F4" w:rsidRPr="00C32828" w:rsidRDefault="00AE70F4" w:rsidP="00AE70F4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</w:p>
    <w:p w:rsidR="00475EA4" w:rsidRPr="00275F89" w:rsidRDefault="00475EA4" w:rsidP="00AE70F4">
      <w:pPr>
        <w:tabs>
          <w:tab w:val="left" w:pos="5753"/>
        </w:tabs>
        <w:ind w:right="-567"/>
        <w:jc w:val="both"/>
      </w:pPr>
      <w:r w:rsidRPr="00004E71">
        <w:rPr>
          <w:lang w:val="bg-BG"/>
        </w:rPr>
        <w:t>Общ брой общински съветници</w:t>
      </w:r>
      <w:r w:rsidRPr="00275F89">
        <w:t xml:space="preserve">   </w:t>
      </w:r>
      <w:r w:rsidR="00DA7E40">
        <w:rPr>
          <w:lang w:val="bg-BG"/>
        </w:rPr>
        <w:t xml:space="preserve"> -    </w:t>
      </w:r>
      <w:r w:rsidRPr="00275F89">
        <w:t xml:space="preserve"> </w:t>
      </w:r>
      <w:r w:rsidR="00AE70F4">
        <w:rPr>
          <w:lang w:val="bg-BG"/>
        </w:rPr>
        <w:t>11</w:t>
      </w:r>
      <w:r w:rsidR="00AE70F4">
        <w:tab/>
      </w:r>
    </w:p>
    <w:p w:rsidR="00475EA4" w:rsidRPr="00275F89" w:rsidRDefault="00475EA4" w:rsidP="00475EA4">
      <w:pPr>
        <w:rPr>
          <w:lang w:val="bg-BG"/>
        </w:rPr>
      </w:pPr>
      <w:r w:rsidRPr="00275F89">
        <w:rPr>
          <w:lang w:val="bg-BG"/>
        </w:rPr>
        <w:t>Брой присъствали на гласуването  -</w:t>
      </w:r>
      <w:r w:rsidR="008C1410">
        <w:rPr>
          <w:lang w:val="bg-BG"/>
        </w:rPr>
        <w:t xml:space="preserve">   </w:t>
      </w:r>
      <w:r w:rsidR="00DA7E40">
        <w:rPr>
          <w:lang w:val="bg-BG"/>
        </w:rPr>
        <w:t xml:space="preserve"> </w:t>
      </w:r>
      <w:r w:rsidR="00721252">
        <w:t>10</w:t>
      </w:r>
      <w:r w:rsidRPr="00275F89">
        <w:rPr>
          <w:lang w:val="bg-BG"/>
        </w:rPr>
        <w:t xml:space="preserve">  </w:t>
      </w:r>
      <w:r>
        <w:rPr>
          <w:lang w:val="bg-BG"/>
        </w:rPr>
        <w:t xml:space="preserve"> 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475EA4" w:rsidRPr="00721252" w:rsidRDefault="00475EA4" w:rsidP="00475EA4">
      <w:pPr>
        <w:tabs>
          <w:tab w:val="left" w:pos="709"/>
          <w:tab w:val="left" w:pos="1134"/>
          <w:tab w:val="left" w:pos="5812"/>
        </w:tabs>
      </w:pPr>
      <w:r w:rsidRPr="00275F89">
        <w:rPr>
          <w:lang w:val="bg-BG"/>
        </w:rPr>
        <w:t xml:space="preserve">Брой гласували “За”                        -     </w:t>
      </w:r>
      <w:r w:rsidR="00721252">
        <w:t>10</w:t>
      </w:r>
    </w:p>
    <w:p w:rsidR="00475EA4" w:rsidRPr="00721252" w:rsidRDefault="00475EA4" w:rsidP="00475EA4">
      <w:pPr>
        <w:pStyle w:val="1"/>
        <w:rPr>
          <w:u w:val="none"/>
          <w:lang w:val="en-US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</w:t>
      </w:r>
      <w:r>
        <w:rPr>
          <w:u w:val="none"/>
        </w:rPr>
        <w:t xml:space="preserve"> </w:t>
      </w:r>
      <w:r w:rsidRPr="00275F89">
        <w:rPr>
          <w:u w:val="none"/>
        </w:rPr>
        <w:t xml:space="preserve"> </w:t>
      </w:r>
      <w:r w:rsidR="00721252">
        <w:rPr>
          <w:u w:val="none"/>
          <w:lang w:val="en-US"/>
        </w:rPr>
        <w:t>0</w:t>
      </w:r>
    </w:p>
    <w:p w:rsidR="00475EA4" w:rsidRPr="00721252" w:rsidRDefault="00475EA4" w:rsidP="00475EA4">
      <w:pPr>
        <w:pStyle w:val="1"/>
        <w:rPr>
          <w:color w:val="FFFFFF"/>
          <w:lang w:val="en-US"/>
        </w:rPr>
      </w:pPr>
      <w:r w:rsidRPr="00275F89">
        <w:t>Брой гласували “Въздържал се”</w:t>
      </w:r>
      <w:r w:rsidRPr="00275F89">
        <w:tab/>
        <w:t xml:space="preserve">-      </w:t>
      </w:r>
      <w:r w:rsidR="00721252">
        <w:rPr>
          <w:lang w:val="en-US"/>
        </w:rPr>
        <w:t>0</w:t>
      </w:r>
    </w:p>
    <w:p w:rsidR="00475EA4" w:rsidRDefault="00475EA4" w:rsidP="00475EA4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475EA4" w:rsidRPr="00275F89" w:rsidRDefault="00475EA4" w:rsidP="00475EA4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475EA4" w:rsidRDefault="00475EA4" w:rsidP="00475EA4">
      <w:pPr>
        <w:pStyle w:val="a6"/>
        <w:spacing w:after="0"/>
        <w:ind w:left="6480"/>
        <w:rPr>
          <w:lang w:val="bg-BG"/>
        </w:rPr>
      </w:pPr>
    </w:p>
    <w:p w:rsidR="00774955" w:rsidRDefault="004830D0" w:rsidP="004830D0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774955" w:rsidRDefault="00774955" w:rsidP="008C6301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rPr>
          <w:sz w:val="22"/>
          <w:szCs w:val="22"/>
          <w:lang w:val="bg-BG"/>
        </w:rPr>
      </w:pPr>
    </w:p>
    <w:p w:rsidR="00630602" w:rsidRPr="005C713F" w:rsidRDefault="00630602" w:rsidP="00630602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1040" behindDoc="0" locked="0" layoutInCell="1" allowOverlap="1" wp14:anchorId="7F865454" wp14:editId="5F5E084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630602" w:rsidRPr="005C713F" w:rsidRDefault="00630602" w:rsidP="0063060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630602" w:rsidRDefault="00630602" w:rsidP="00630602">
      <w:pPr>
        <w:rPr>
          <w:sz w:val="16"/>
          <w:szCs w:val="16"/>
          <w:lang w:val="bg-BG"/>
        </w:rPr>
      </w:pPr>
    </w:p>
    <w:p w:rsidR="00630602" w:rsidRDefault="00630602" w:rsidP="00630602">
      <w:pPr>
        <w:rPr>
          <w:sz w:val="16"/>
          <w:szCs w:val="16"/>
          <w:lang w:val="bg-BG"/>
        </w:rPr>
      </w:pPr>
    </w:p>
    <w:p w:rsidR="00630602" w:rsidRDefault="00630602" w:rsidP="00630602">
      <w:pPr>
        <w:rPr>
          <w:sz w:val="16"/>
          <w:szCs w:val="16"/>
          <w:lang w:val="bg-BG"/>
        </w:rPr>
      </w:pPr>
    </w:p>
    <w:p w:rsidR="0060198C" w:rsidRDefault="0060198C" w:rsidP="00630602">
      <w:pPr>
        <w:rPr>
          <w:sz w:val="16"/>
          <w:szCs w:val="16"/>
          <w:lang w:val="bg-BG"/>
        </w:rPr>
      </w:pPr>
    </w:p>
    <w:p w:rsidR="00630602" w:rsidRDefault="00630602" w:rsidP="00630602">
      <w:pPr>
        <w:rPr>
          <w:sz w:val="16"/>
          <w:szCs w:val="16"/>
          <w:lang w:val="bg-BG"/>
        </w:rPr>
      </w:pPr>
    </w:p>
    <w:p w:rsidR="00630602" w:rsidRPr="00275F89" w:rsidRDefault="00630602" w:rsidP="00630602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630602" w:rsidRPr="00475EA4" w:rsidRDefault="00630602" w:rsidP="00630602">
      <w:pPr>
        <w:jc w:val="center"/>
        <w:rPr>
          <w:b/>
          <w:bCs/>
        </w:rPr>
      </w:pPr>
      <w:r w:rsidRPr="00275F89">
        <w:rPr>
          <w:b/>
          <w:bCs/>
          <w:lang w:val="bg-BG"/>
        </w:rPr>
        <w:t>№ 2</w:t>
      </w:r>
      <w:r w:rsidR="004830D0">
        <w:rPr>
          <w:b/>
          <w:bCs/>
        </w:rPr>
        <w:t>48</w:t>
      </w:r>
    </w:p>
    <w:p w:rsidR="00630602" w:rsidRPr="00275F89" w:rsidRDefault="00630602" w:rsidP="00630602">
      <w:pPr>
        <w:rPr>
          <w:b/>
          <w:bCs/>
        </w:rPr>
      </w:pPr>
    </w:p>
    <w:p w:rsidR="00630602" w:rsidRPr="00497A9A" w:rsidRDefault="00630602" w:rsidP="00630602">
      <w:pPr>
        <w:jc w:val="center"/>
      </w:pPr>
      <w:r w:rsidRPr="00275F89">
        <w:rPr>
          <w:lang w:val="bg-BG"/>
        </w:rPr>
        <w:t>взето с Протокол № 3</w:t>
      </w:r>
      <w:r w:rsidR="004830D0">
        <w:t>6</w:t>
      </w:r>
    </w:p>
    <w:p w:rsidR="00630602" w:rsidRPr="00275F89" w:rsidRDefault="00630602" w:rsidP="00630602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630602" w:rsidRPr="00275F89" w:rsidRDefault="00630602" w:rsidP="00630602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t>2</w:t>
      </w:r>
      <w:r w:rsidR="004830D0">
        <w:rPr>
          <w:lang w:val="bg-BG"/>
        </w:rPr>
        <w:t>0.10</w:t>
      </w:r>
      <w:r w:rsidRPr="00275F89">
        <w:rPr>
          <w:lang w:val="bg-BG"/>
        </w:rPr>
        <w:t>.2022г.</w:t>
      </w:r>
    </w:p>
    <w:p w:rsidR="00630602" w:rsidRDefault="00630602" w:rsidP="00630602">
      <w:pPr>
        <w:jc w:val="center"/>
        <w:rPr>
          <w:lang w:val="bg-BG"/>
        </w:rPr>
      </w:pPr>
    </w:p>
    <w:p w:rsidR="0060198C" w:rsidRPr="00275F89" w:rsidRDefault="0060198C" w:rsidP="00630602">
      <w:pPr>
        <w:jc w:val="center"/>
        <w:rPr>
          <w:lang w:val="bg-BG"/>
        </w:rPr>
      </w:pPr>
    </w:p>
    <w:p w:rsidR="00630602" w:rsidRPr="00275F89" w:rsidRDefault="00630602" w:rsidP="00630602">
      <w:pPr>
        <w:jc w:val="center"/>
        <w:rPr>
          <w:lang w:val="bg-BG"/>
        </w:rPr>
      </w:pPr>
    </w:p>
    <w:p w:rsidR="00630602" w:rsidRPr="00275F89" w:rsidRDefault="00630602" w:rsidP="00630602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4830D0" w:rsidRDefault="00630602" w:rsidP="004830D0">
      <w:pPr>
        <w:rPr>
          <w:rFonts w:eastAsia="Calibri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4830D0" w:rsidRPr="004830D0">
        <w:rPr>
          <w:rFonts w:eastAsia="Calibri"/>
          <w:lang w:val="bg-BG"/>
        </w:rPr>
        <w:t>Подготовката на Община Лъки за работа през зимен сезон 2022</w:t>
      </w:r>
      <w:r w:rsidR="004830D0" w:rsidRPr="004830D0">
        <w:rPr>
          <w:rFonts w:eastAsia="Calibri"/>
        </w:rPr>
        <w:t>/2023</w:t>
      </w:r>
      <w:r w:rsidR="004830D0" w:rsidRPr="004830D0">
        <w:rPr>
          <w:rFonts w:eastAsia="Calibri"/>
          <w:lang w:val="bg-BG"/>
        </w:rPr>
        <w:t xml:space="preserve"> год.</w:t>
      </w:r>
    </w:p>
    <w:p w:rsidR="0060198C" w:rsidRPr="004830D0" w:rsidRDefault="0060198C" w:rsidP="004830D0">
      <w:pPr>
        <w:rPr>
          <w:rFonts w:eastAsia="Calibri"/>
          <w:lang w:val="bg-BG"/>
        </w:rPr>
      </w:pPr>
    </w:p>
    <w:p w:rsidR="00425985" w:rsidRPr="00425985" w:rsidRDefault="00425985" w:rsidP="00630602">
      <w:pPr>
        <w:ind w:right="-567"/>
        <w:jc w:val="both"/>
        <w:rPr>
          <w:b/>
          <w:sz w:val="12"/>
          <w:szCs w:val="12"/>
          <w:lang w:val="bg-BG"/>
        </w:rPr>
      </w:pPr>
    </w:p>
    <w:p w:rsidR="00425985" w:rsidRPr="00425985" w:rsidRDefault="00630602" w:rsidP="00425985">
      <w:pPr>
        <w:ind w:left="-567" w:right="-808" w:firstLine="567"/>
        <w:rPr>
          <w:bCs/>
          <w:sz w:val="12"/>
          <w:szCs w:val="12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 w:rsidR="004830D0">
        <w:rPr>
          <w:bCs/>
          <w:lang w:val="bg-BG"/>
        </w:rPr>
        <w:t xml:space="preserve"> Делчо Бакърджиев- Зам. Кмет</w:t>
      </w:r>
      <w:r>
        <w:rPr>
          <w:bCs/>
          <w:lang w:val="bg-BG"/>
        </w:rPr>
        <w:t xml:space="preserve"> на Община Лъки.</w:t>
      </w:r>
    </w:p>
    <w:p w:rsidR="004830D0" w:rsidRPr="004830D0" w:rsidRDefault="00630602" w:rsidP="002A1B13">
      <w:pPr>
        <w:pStyle w:val="aa"/>
        <w:ind w:left="0" w:firstLine="284"/>
        <w:rPr>
          <w:color w:val="000000"/>
        </w:rPr>
      </w:pPr>
      <w:r w:rsidRPr="00C32828">
        <w:rPr>
          <w:bCs/>
          <w:noProof/>
          <w:lang w:eastAsia="bg-BG"/>
        </w:rPr>
        <w:t xml:space="preserve">Общински съвет- гр. Лъки на основание </w:t>
      </w:r>
      <w:r w:rsidR="00E277D4">
        <w:rPr>
          <w:color w:val="000000"/>
        </w:rPr>
        <w:t xml:space="preserve"> чл.21 ал.1</w:t>
      </w:r>
      <w:r w:rsidR="004830D0" w:rsidRPr="004830D0">
        <w:rPr>
          <w:color w:val="000000"/>
        </w:rPr>
        <w:t>, т.23 от ЗМСМА</w:t>
      </w:r>
      <w:r w:rsidR="004830D0">
        <w:rPr>
          <w:color w:val="000000"/>
          <w:lang w:val="en-US"/>
        </w:rPr>
        <w:t xml:space="preserve"> </w:t>
      </w:r>
      <w:r w:rsidR="004830D0">
        <w:rPr>
          <w:color w:val="000000"/>
        </w:rPr>
        <w:t xml:space="preserve">и ДЗ с вх. № 199/ 11.10.2022 год. Общински съвет- гр. Лъки </w:t>
      </w:r>
    </w:p>
    <w:p w:rsidR="00630602" w:rsidRDefault="00630602" w:rsidP="004830D0">
      <w:pPr>
        <w:tabs>
          <w:tab w:val="left" w:pos="5753"/>
        </w:tabs>
        <w:ind w:right="-567"/>
        <w:jc w:val="center"/>
        <w:rPr>
          <w:b/>
          <w:lang w:val="bg-BG"/>
        </w:rPr>
      </w:pPr>
      <w:r w:rsidRPr="003428A5">
        <w:rPr>
          <w:b/>
          <w:lang w:val="bg-BG"/>
        </w:rPr>
        <w:t>Р Е Ш И:</w:t>
      </w:r>
    </w:p>
    <w:p w:rsidR="00425985" w:rsidRPr="003428A5" w:rsidRDefault="00425985" w:rsidP="00630602">
      <w:pPr>
        <w:ind w:hanging="567"/>
        <w:jc w:val="center"/>
        <w:rPr>
          <w:b/>
          <w:lang w:val="bg-BG"/>
        </w:rPr>
      </w:pPr>
    </w:p>
    <w:p w:rsidR="004830D0" w:rsidRPr="004830D0" w:rsidRDefault="004830D0" w:rsidP="00E277D4">
      <w:pPr>
        <w:numPr>
          <w:ilvl w:val="0"/>
          <w:numId w:val="41"/>
        </w:numPr>
        <w:tabs>
          <w:tab w:val="left" w:pos="851"/>
        </w:tabs>
        <w:spacing w:after="160" w:line="259" w:lineRule="auto"/>
        <w:ind w:left="0" w:firstLine="567"/>
        <w:contextualSpacing/>
        <w:rPr>
          <w:rFonts w:eastAsia="Calibri"/>
          <w:lang w:val="bg-BG"/>
        </w:rPr>
      </w:pPr>
      <w:r w:rsidRPr="004830D0">
        <w:rPr>
          <w:rFonts w:eastAsia="Calibri"/>
          <w:color w:val="000000"/>
          <w:lang w:val="bg-BG"/>
        </w:rPr>
        <w:t>Приема информацията на Заместник – Кмета на Община Лъки, относно подготовката на Община Лъки за работа през зимен сезон 2022/2023г.</w:t>
      </w:r>
    </w:p>
    <w:p w:rsidR="00630602" w:rsidRDefault="00630602" w:rsidP="0060198C">
      <w:pPr>
        <w:ind w:right="-808" w:hanging="77"/>
        <w:jc w:val="both"/>
        <w:rPr>
          <w:rFonts w:asciiTheme="minorHAnsi" w:hAnsiTheme="minorHAnsi"/>
          <w:sz w:val="16"/>
          <w:szCs w:val="16"/>
          <w:lang w:val="bg-BG"/>
        </w:rPr>
      </w:pPr>
    </w:p>
    <w:p w:rsidR="0060198C" w:rsidRDefault="0060198C" w:rsidP="0060198C">
      <w:pPr>
        <w:ind w:right="-808" w:hanging="77"/>
        <w:jc w:val="both"/>
        <w:rPr>
          <w:rFonts w:asciiTheme="minorHAnsi" w:hAnsiTheme="minorHAnsi"/>
          <w:sz w:val="16"/>
          <w:szCs w:val="16"/>
          <w:lang w:val="bg-BG"/>
        </w:rPr>
      </w:pPr>
    </w:p>
    <w:p w:rsidR="00425985" w:rsidRDefault="00425985" w:rsidP="00630602">
      <w:pPr>
        <w:ind w:right="-808"/>
        <w:jc w:val="both"/>
        <w:rPr>
          <w:rFonts w:asciiTheme="minorHAnsi" w:hAnsiTheme="minorHAnsi"/>
          <w:sz w:val="16"/>
          <w:szCs w:val="16"/>
          <w:lang w:val="bg-BG"/>
        </w:rPr>
      </w:pPr>
    </w:p>
    <w:p w:rsidR="00425985" w:rsidRPr="00425985" w:rsidRDefault="00425985" w:rsidP="00630602">
      <w:pPr>
        <w:ind w:right="-808"/>
        <w:jc w:val="both"/>
        <w:rPr>
          <w:rFonts w:asciiTheme="minorHAnsi" w:hAnsiTheme="minorHAnsi"/>
          <w:sz w:val="16"/>
          <w:szCs w:val="16"/>
          <w:lang w:val="bg-BG"/>
        </w:rPr>
      </w:pPr>
    </w:p>
    <w:p w:rsidR="00630602" w:rsidRDefault="00630602" w:rsidP="00630602">
      <w:pPr>
        <w:tabs>
          <w:tab w:val="left" w:pos="5753"/>
        </w:tabs>
        <w:ind w:right="-567"/>
        <w:jc w:val="both"/>
        <w:rPr>
          <w:color w:val="000000"/>
        </w:rPr>
      </w:pPr>
      <w:r w:rsidRPr="00275F89">
        <w:rPr>
          <w:b/>
          <w:u w:val="single"/>
          <w:lang w:val="bg-BG"/>
        </w:rPr>
        <w:t>Мотиви</w:t>
      </w:r>
      <w:r w:rsidRPr="00275F89">
        <w:rPr>
          <w:lang w:val="bg-BG"/>
        </w:rPr>
        <w:t xml:space="preserve">: </w:t>
      </w:r>
      <w:r w:rsidRPr="00796E37">
        <w:rPr>
          <w:lang w:val="bg-BG"/>
        </w:rPr>
        <w:t xml:space="preserve">Настоящото решение е прието </w:t>
      </w:r>
      <w:r w:rsidRPr="00796E37">
        <w:rPr>
          <w:bCs/>
          <w:lang w:val="bg-BG"/>
        </w:rPr>
        <w:t xml:space="preserve"> на  </w:t>
      </w:r>
      <w:r w:rsidRPr="00C32828">
        <w:rPr>
          <w:bCs/>
          <w:noProof/>
          <w:lang w:val="bg-BG" w:eastAsia="bg-BG"/>
        </w:rPr>
        <w:t xml:space="preserve">основание </w:t>
      </w:r>
      <w:r w:rsidR="004830D0" w:rsidRPr="004830D0">
        <w:rPr>
          <w:rFonts w:eastAsia="Calibri"/>
          <w:color w:val="000000"/>
          <w:lang w:val="bg-BG"/>
        </w:rPr>
        <w:t>чл.21 ал.1 , т.23 от ЗМСМА</w:t>
      </w:r>
      <w:r w:rsidR="004830D0">
        <w:rPr>
          <w:color w:val="000000"/>
        </w:rPr>
        <w:t xml:space="preserve"> и ДЗ с вх. № 199/ 11.10.2022 год.</w:t>
      </w:r>
    </w:p>
    <w:p w:rsidR="004830D0" w:rsidRDefault="004830D0" w:rsidP="00630602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</w:p>
    <w:p w:rsidR="0060198C" w:rsidRDefault="0060198C" w:rsidP="00630602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</w:p>
    <w:p w:rsidR="0060198C" w:rsidRPr="00C32828" w:rsidRDefault="0060198C" w:rsidP="00630602">
      <w:pPr>
        <w:tabs>
          <w:tab w:val="left" w:pos="5753"/>
        </w:tabs>
        <w:ind w:right="-567"/>
        <w:jc w:val="both"/>
        <w:rPr>
          <w:bCs/>
          <w:lang w:val="bg-BG" w:eastAsia="bg-BG"/>
        </w:rPr>
      </w:pPr>
    </w:p>
    <w:p w:rsidR="00630602" w:rsidRPr="00004E71" w:rsidRDefault="00630602" w:rsidP="00630602">
      <w:pPr>
        <w:tabs>
          <w:tab w:val="left" w:pos="5753"/>
        </w:tabs>
        <w:ind w:right="-567"/>
        <w:jc w:val="both"/>
        <w:rPr>
          <w:lang w:val="bg-BG"/>
        </w:rPr>
      </w:pPr>
      <w:r w:rsidRPr="00004E71">
        <w:rPr>
          <w:lang w:val="bg-BG"/>
        </w:rPr>
        <w:t xml:space="preserve">Общ брой общински съветници   </w:t>
      </w:r>
      <w:r w:rsidR="00DA7E40" w:rsidRPr="00004E71">
        <w:rPr>
          <w:lang w:val="bg-BG"/>
        </w:rPr>
        <w:t xml:space="preserve">-    </w:t>
      </w:r>
      <w:r w:rsidR="00E277D4">
        <w:rPr>
          <w:lang w:val="bg-BG"/>
        </w:rPr>
        <w:t xml:space="preserve"> </w:t>
      </w:r>
      <w:r w:rsidRPr="00004E71">
        <w:rPr>
          <w:lang w:val="bg-BG"/>
        </w:rPr>
        <w:t xml:space="preserve"> 11</w:t>
      </w:r>
      <w:r w:rsidRPr="00004E71">
        <w:rPr>
          <w:lang w:val="bg-BG"/>
        </w:rPr>
        <w:tab/>
      </w:r>
    </w:p>
    <w:p w:rsidR="00630602" w:rsidRPr="00275F89" w:rsidRDefault="00630602" w:rsidP="00630602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</w:t>
      </w:r>
      <w:r>
        <w:rPr>
          <w:lang w:val="bg-BG"/>
        </w:rPr>
        <w:t xml:space="preserve"> </w:t>
      </w:r>
      <w:r w:rsidR="008C1410">
        <w:rPr>
          <w:lang w:val="bg-BG"/>
        </w:rPr>
        <w:t xml:space="preserve"> </w:t>
      </w:r>
      <w:r w:rsidR="00721252">
        <w:t>10</w:t>
      </w:r>
      <w:r w:rsidR="008C1410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275F89">
        <w:t xml:space="preserve">  </w:t>
      </w:r>
      <w:r w:rsidRPr="00275F89">
        <w:rPr>
          <w:lang w:val="bg-BG"/>
        </w:rPr>
        <w:t xml:space="preserve">    </w:t>
      </w:r>
    </w:p>
    <w:p w:rsidR="00630602" w:rsidRPr="00721252" w:rsidRDefault="00630602" w:rsidP="00630602">
      <w:pPr>
        <w:tabs>
          <w:tab w:val="left" w:pos="709"/>
          <w:tab w:val="left" w:pos="1134"/>
          <w:tab w:val="left" w:pos="5812"/>
        </w:tabs>
      </w:pPr>
      <w:r w:rsidRPr="00275F89">
        <w:rPr>
          <w:lang w:val="bg-BG"/>
        </w:rPr>
        <w:t xml:space="preserve">Брой гласували “За”                        -   </w:t>
      </w:r>
      <w:r w:rsidR="00721252">
        <w:t xml:space="preserve"> </w:t>
      </w:r>
      <w:r>
        <w:rPr>
          <w:lang w:val="bg-BG"/>
        </w:rPr>
        <w:t xml:space="preserve"> </w:t>
      </w:r>
      <w:r w:rsidR="00721252">
        <w:t>10</w:t>
      </w:r>
    </w:p>
    <w:p w:rsidR="00630602" w:rsidRPr="00721252" w:rsidRDefault="00630602" w:rsidP="00630602">
      <w:pPr>
        <w:pStyle w:val="1"/>
        <w:rPr>
          <w:u w:val="none"/>
          <w:lang w:val="en-US"/>
        </w:rPr>
      </w:pPr>
      <w:r w:rsidRPr="00275F89">
        <w:rPr>
          <w:u w:val="none"/>
        </w:rPr>
        <w:t>Брой гласували “Против”</w:t>
      </w:r>
      <w:r w:rsidRPr="00275F89">
        <w:rPr>
          <w:u w:val="none"/>
        </w:rPr>
        <w:tab/>
      </w:r>
      <w:r w:rsidRPr="00275F89">
        <w:rPr>
          <w:u w:val="none"/>
        </w:rPr>
        <w:tab/>
        <w:t xml:space="preserve">-    </w:t>
      </w:r>
      <w:r>
        <w:rPr>
          <w:u w:val="none"/>
        </w:rPr>
        <w:t xml:space="preserve"> </w:t>
      </w:r>
      <w:r w:rsidRPr="00275F89">
        <w:rPr>
          <w:u w:val="none"/>
        </w:rPr>
        <w:t xml:space="preserve"> </w:t>
      </w:r>
      <w:r w:rsidR="00721252">
        <w:rPr>
          <w:u w:val="none"/>
          <w:lang w:val="en-US"/>
        </w:rPr>
        <w:t>0</w:t>
      </w:r>
    </w:p>
    <w:p w:rsidR="00630602" w:rsidRPr="00721252" w:rsidRDefault="00630602" w:rsidP="00630602">
      <w:pPr>
        <w:pStyle w:val="1"/>
        <w:rPr>
          <w:color w:val="FFFFFF"/>
          <w:lang w:val="en-US"/>
        </w:rPr>
      </w:pPr>
      <w:r w:rsidRPr="00275F89">
        <w:t>Брой гласували “Въздържал се”</w:t>
      </w:r>
      <w:r w:rsidRPr="00275F89">
        <w:tab/>
        <w:t xml:space="preserve">-      </w:t>
      </w:r>
      <w:r w:rsidR="00721252">
        <w:rPr>
          <w:lang w:val="en-US"/>
        </w:rPr>
        <w:t>0</w:t>
      </w:r>
    </w:p>
    <w:p w:rsidR="00630602" w:rsidRDefault="00630602" w:rsidP="00630602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630602" w:rsidRDefault="00630602" w:rsidP="00630602">
      <w:pPr>
        <w:rPr>
          <w:b/>
          <w:lang w:val="bg-BG"/>
        </w:rPr>
      </w:pPr>
    </w:p>
    <w:p w:rsidR="00630602" w:rsidRDefault="00630602" w:rsidP="00630602">
      <w:pPr>
        <w:rPr>
          <w:b/>
          <w:lang w:val="bg-BG"/>
        </w:rPr>
      </w:pPr>
    </w:p>
    <w:p w:rsidR="00630602" w:rsidRDefault="00630602" w:rsidP="00630602">
      <w:pPr>
        <w:rPr>
          <w:b/>
          <w:lang w:val="bg-BG"/>
        </w:rPr>
      </w:pPr>
    </w:p>
    <w:p w:rsidR="00630602" w:rsidRDefault="00630602" w:rsidP="00630602">
      <w:pPr>
        <w:rPr>
          <w:b/>
          <w:lang w:val="bg-BG"/>
        </w:rPr>
      </w:pPr>
    </w:p>
    <w:p w:rsidR="00630602" w:rsidRPr="00275F89" w:rsidRDefault="00630602" w:rsidP="00630602">
      <w:pPr>
        <w:rPr>
          <w:b/>
          <w:lang w:val="bg-BG"/>
        </w:rPr>
      </w:pPr>
    </w:p>
    <w:p w:rsidR="00630602" w:rsidRPr="00275F89" w:rsidRDefault="00630602" w:rsidP="00630602">
      <w:pPr>
        <w:ind w:firstLine="578"/>
        <w:jc w:val="center"/>
        <w:rPr>
          <w:b/>
          <w:lang w:val="bg-BG"/>
        </w:rPr>
      </w:pPr>
    </w:p>
    <w:p w:rsidR="00630602" w:rsidRPr="00275F89" w:rsidRDefault="00630602" w:rsidP="00630602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  <w:r>
        <w:rPr>
          <w:lang w:val="bg-BG"/>
        </w:rPr>
        <w:t xml:space="preserve">    /Марияна Паракосова/</w:t>
      </w: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630602" w:rsidRDefault="00630602" w:rsidP="00630602">
      <w:pPr>
        <w:pStyle w:val="a6"/>
        <w:spacing w:after="0"/>
        <w:ind w:left="6480"/>
        <w:rPr>
          <w:lang w:val="bg-BG"/>
        </w:rPr>
      </w:pPr>
    </w:p>
    <w:p w:rsidR="00D2192C" w:rsidRDefault="00D2192C" w:rsidP="00D2192C">
      <w:pPr>
        <w:pStyle w:val="a6"/>
        <w:spacing w:after="0"/>
        <w:rPr>
          <w:lang w:val="bg-BG"/>
        </w:rPr>
      </w:pPr>
    </w:p>
    <w:p w:rsidR="00D2192C" w:rsidRDefault="00D2192C" w:rsidP="00D2192C">
      <w:pPr>
        <w:pStyle w:val="a6"/>
        <w:spacing w:after="0"/>
        <w:rPr>
          <w:lang w:val="bg-BG"/>
        </w:rPr>
      </w:pPr>
    </w:p>
    <w:p w:rsidR="00D2192C" w:rsidRPr="005C713F" w:rsidRDefault="00D2192C" w:rsidP="00D2192C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3088" behindDoc="0" locked="0" layoutInCell="1" allowOverlap="1" wp14:anchorId="171E53AA" wp14:editId="017C542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D2192C" w:rsidRPr="005C713F" w:rsidRDefault="00D2192C" w:rsidP="00D2192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D2192C" w:rsidRDefault="00D2192C" w:rsidP="00D2192C">
      <w:pPr>
        <w:rPr>
          <w:sz w:val="16"/>
          <w:szCs w:val="16"/>
          <w:lang w:val="bg-BG"/>
        </w:rPr>
      </w:pPr>
    </w:p>
    <w:p w:rsidR="00D2192C" w:rsidRDefault="00D2192C" w:rsidP="00D2192C">
      <w:pPr>
        <w:rPr>
          <w:sz w:val="16"/>
          <w:szCs w:val="16"/>
          <w:lang w:val="bg-BG"/>
        </w:rPr>
      </w:pPr>
    </w:p>
    <w:p w:rsidR="00D2192C" w:rsidRDefault="00D2192C" w:rsidP="00D2192C">
      <w:pPr>
        <w:rPr>
          <w:sz w:val="16"/>
          <w:szCs w:val="16"/>
          <w:lang w:val="bg-BG"/>
        </w:rPr>
      </w:pPr>
    </w:p>
    <w:p w:rsidR="00D2192C" w:rsidRDefault="00D2192C" w:rsidP="00D2192C">
      <w:pPr>
        <w:rPr>
          <w:sz w:val="16"/>
          <w:szCs w:val="16"/>
          <w:lang w:val="bg-BG"/>
        </w:rPr>
      </w:pPr>
    </w:p>
    <w:p w:rsidR="00D2192C" w:rsidRPr="00275F89" w:rsidRDefault="00D2192C" w:rsidP="00D2192C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D2192C" w:rsidRPr="00451B61" w:rsidRDefault="00D2192C" w:rsidP="00D2192C">
      <w:pPr>
        <w:jc w:val="center"/>
        <w:rPr>
          <w:b/>
          <w:bCs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  <w:lang w:val="bg-BG"/>
        </w:rPr>
        <w:t>4</w:t>
      </w:r>
      <w:r w:rsidR="00AE7CF3">
        <w:rPr>
          <w:b/>
          <w:bCs/>
          <w:lang w:val="bg-BG"/>
        </w:rPr>
        <w:t>9</w:t>
      </w:r>
    </w:p>
    <w:p w:rsidR="00D2192C" w:rsidRPr="00275F89" w:rsidRDefault="00D2192C" w:rsidP="00D2192C">
      <w:pPr>
        <w:rPr>
          <w:b/>
          <w:bCs/>
        </w:rPr>
      </w:pPr>
    </w:p>
    <w:p w:rsidR="00D2192C" w:rsidRPr="00275F89" w:rsidRDefault="00D2192C" w:rsidP="00D2192C">
      <w:pPr>
        <w:jc w:val="center"/>
      </w:pPr>
      <w:r w:rsidRPr="00275F89">
        <w:rPr>
          <w:lang w:val="bg-BG"/>
        </w:rPr>
        <w:t>взето с Протокол № 3</w:t>
      </w:r>
      <w:r w:rsidR="00AE7CF3">
        <w:rPr>
          <w:lang w:val="bg-BG"/>
        </w:rPr>
        <w:t>6</w:t>
      </w:r>
    </w:p>
    <w:p w:rsidR="00D2192C" w:rsidRPr="00275F89" w:rsidRDefault="00D2192C" w:rsidP="00D2192C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D2192C" w:rsidRPr="00275F89" w:rsidRDefault="00D2192C" w:rsidP="00D2192C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rPr>
          <w:lang w:val="bg-BG"/>
        </w:rPr>
        <w:t>2</w:t>
      </w:r>
      <w:r w:rsidR="00AE7CF3">
        <w:rPr>
          <w:lang w:val="bg-BG"/>
        </w:rPr>
        <w:t>0.10</w:t>
      </w:r>
      <w:r w:rsidRPr="00275F89">
        <w:rPr>
          <w:lang w:val="bg-BG"/>
        </w:rPr>
        <w:t>.2022г.</w:t>
      </w:r>
    </w:p>
    <w:p w:rsidR="00D2192C" w:rsidRPr="00275F89" w:rsidRDefault="00D2192C" w:rsidP="00D2192C">
      <w:pPr>
        <w:jc w:val="center"/>
        <w:rPr>
          <w:lang w:val="bg-BG"/>
        </w:rPr>
      </w:pPr>
    </w:p>
    <w:p w:rsidR="00D2192C" w:rsidRPr="00275F89" w:rsidRDefault="00D2192C" w:rsidP="00D2192C">
      <w:pPr>
        <w:jc w:val="center"/>
        <w:rPr>
          <w:lang w:val="bg-BG"/>
        </w:rPr>
      </w:pPr>
    </w:p>
    <w:p w:rsidR="00D2192C" w:rsidRPr="00275F89" w:rsidRDefault="00D2192C" w:rsidP="00D2192C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AE7CF3" w:rsidRPr="00AE7CF3" w:rsidRDefault="00D2192C" w:rsidP="0060198C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275F89">
        <w:t xml:space="preserve"> </w:t>
      </w:r>
      <w:r w:rsidR="00AE7CF3" w:rsidRPr="00AE7CF3">
        <w:rPr>
          <w:bCs/>
          <w:lang w:val="bg-BG"/>
        </w:rPr>
        <w:t>Одобряване командировъчните разходи на Кмета на Община Лъки и на Председателя на Общински Съвет – Лъки за третото тримесечие на 20</w:t>
      </w:r>
      <w:r w:rsidR="00AE7CF3" w:rsidRPr="00AE7CF3">
        <w:rPr>
          <w:bCs/>
        </w:rPr>
        <w:t>2</w:t>
      </w:r>
      <w:r w:rsidR="00AE7CF3" w:rsidRPr="00AE7CF3">
        <w:rPr>
          <w:bCs/>
          <w:lang w:val="bg-BG"/>
        </w:rPr>
        <w:t>2 година.</w:t>
      </w:r>
    </w:p>
    <w:p w:rsidR="00AE7CF3" w:rsidRPr="00AE7CF3" w:rsidRDefault="00AE7CF3" w:rsidP="00AE7CF3">
      <w:pPr>
        <w:ind w:firstLine="720"/>
        <w:jc w:val="both"/>
        <w:rPr>
          <w:b/>
          <w:lang w:val="bg-BG"/>
        </w:rPr>
      </w:pPr>
    </w:p>
    <w:p w:rsidR="00AE7CF3" w:rsidRPr="00AE7CF3" w:rsidRDefault="00AE7CF3" w:rsidP="00AE7CF3">
      <w:pPr>
        <w:tabs>
          <w:tab w:val="left" w:pos="2445"/>
        </w:tabs>
        <w:jc w:val="both"/>
        <w:rPr>
          <w:sz w:val="16"/>
          <w:szCs w:val="16"/>
          <w:lang w:val="ru-RU"/>
        </w:rPr>
      </w:pPr>
    </w:p>
    <w:p w:rsidR="00AE7CF3" w:rsidRDefault="00D2192C" w:rsidP="00AE7CF3">
      <w:pPr>
        <w:ind w:left="-567" w:right="-808" w:firstLine="567"/>
        <w:rPr>
          <w:bCs/>
          <w:sz w:val="12"/>
          <w:szCs w:val="12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Pr="00275F89">
        <w:rPr>
          <w:bCs/>
          <w:lang w:val="bg-BG"/>
        </w:rPr>
        <w:t xml:space="preserve"> </w:t>
      </w:r>
      <w:r w:rsidR="00AE7CF3">
        <w:rPr>
          <w:bCs/>
          <w:lang w:val="bg-BG"/>
        </w:rPr>
        <w:t>инж. Валентин Симеонов- Кмет на Община Лъки.</w:t>
      </w:r>
    </w:p>
    <w:p w:rsidR="00D2192C" w:rsidRPr="00275F89" w:rsidRDefault="00D2192C" w:rsidP="00D2192C">
      <w:pPr>
        <w:jc w:val="both"/>
        <w:rPr>
          <w:bCs/>
          <w:lang w:val="bg-BG"/>
        </w:rPr>
      </w:pPr>
    </w:p>
    <w:p w:rsidR="000547BD" w:rsidRDefault="00AE7CF3" w:rsidP="00633914">
      <w:pPr>
        <w:ind w:firstLine="284"/>
        <w:jc w:val="both"/>
        <w:rPr>
          <w:lang w:val="bg-BG"/>
        </w:rPr>
      </w:pPr>
      <w:r w:rsidRPr="00AE7CF3">
        <w:rPr>
          <w:lang w:val="bg-BG"/>
        </w:rPr>
        <w:t xml:space="preserve">Общински съвет – гр. Лъки, на основание </w:t>
      </w:r>
      <w:r w:rsidRPr="00AE7CF3">
        <w:rPr>
          <w:lang w:val="ru-RU"/>
        </w:rPr>
        <w:t>чл.21, ал.1, т.24</w:t>
      </w:r>
      <w:r w:rsidRPr="00AE7CF3">
        <w:rPr>
          <w:lang w:val="bg-BG"/>
        </w:rPr>
        <w:t xml:space="preserve"> от </w:t>
      </w:r>
      <w:r w:rsidRPr="00AE7CF3">
        <w:rPr>
          <w:lang w:val="ru-RU"/>
        </w:rPr>
        <w:t xml:space="preserve">ЗМСМА, </w:t>
      </w:r>
      <w:r w:rsidRPr="00AE7CF3">
        <w:rPr>
          <w:lang w:val="bg-BG"/>
        </w:rPr>
        <w:t>във връзка с чл.8, ал.4 от Наредбата за командировките в страната</w:t>
      </w:r>
      <w:r w:rsidR="000547BD" w:rsidRPr="000547BD">
        <w:rPr>
          <w:lang w:val="bg-BG"/>
        </w:rPr>
        <w:t xml:space="preserve"> </w:t>
      </w:r>
      <w:r w:rsidR="000547BD">
        <w:rPr>
          <w:lang w:val="bg-BG"/>
        </w:rPr>
        <w:t>и ДЗ  с вх. № 196/10.10.2022г.</w:t>
      </w:r>
      <w:r w:rsidR="001B0866">
        <w:rPr>
          <w:lang w:val="bg-BG"/>
        </w:rPr>
        <w:t>,</w:t>
      </w:r>
      <w:r w:rsidR="000547BD">
        <w:rPr>
          <w:lang w:val="bg-BG"/>
        </w:rPr>
        <w:t xml:space="preserve"> </w:t>
      </w:r>
      <w:r w:rsidR="001B0866">
        <w:rPr>
          <w:color w:val="000000"/>
        </w:rPr>
        <w:t>Общински съвет- гр. Лъки</w:t>
      </w:r>
    </w:p>
    <w:p w:rsidR="000547BD" w:rsidRDefault="000547BD" w:rsidP="000547BD">
      <w:pPr>
        <w:jc w:val="both"/>
        <w:rPr>
          <w:lang w:val="bg-BG"/>
        </w:rPr>
      </w:pPr>
    </w:p>
    <w:p w:rsidR="00AE7CF3" w:rsidRPr="00AE7CF3" w:rsidRDefault="00AE7CF3" w:rsidP="0060198C">
      <w:pPr>
        <w:jc w:val="both"/>
        <w:rPr>
          <w:lang w:val="bg-BG"/>
        </w:rPr>
      </w:pPr>
      <w:r w:rsidRPr="00AE7CF3">
        <w:rPr>
          <w:lang w:val="bg-BG"/>
        </w:rPr>
        <w:t xml:space="preserve"> </w:t>
      </w:r>
    </w:p>
    <w:p w:rsidR="00D2192C" w:rsidRPr="00275F89" w:rsidRDefault="00D2192C" w:rsidP="00D2192C">
      <w:pPr>
        <w:jc w:val="both"/>
        <w:rPr>
          <w:lang w:val="ru-RU"/>
        </w:rPr>
      </w:pPr>
    </w:p>
    <w:p w:rsidR="00D2192C" w:rsidRPr="00275F89" w:rsidRDefault="00D2192C" w:rsidP="00D2192C">
      <w:pPr>
        <w:ind w:firstLine="578"/>
        <w:jc w:val="center"/>
        <w:rPr>
          <w:b/>
          <w:lang w:val="bg-BG"/>
        </w:rPr>
      </w:pPr>
      <w:r w:rsidRPr="00275F89">
        <w:rPr>
          <w:b/>
          <w:lang w:val="bg-BG"/>
        </w:rPr>
        <w:t>Р Е Ш И:</w:t>
      </w:r>
    </w:p>
    <w:p w:rsidR="00D2192C" w:rsidRPr="00275F89" w:rsidRDefault="00D2192C" w:rsidP="00D2192C">
      <w:pPr>
        <w:jc w:val="center"/>
        <w:rPr>
          <w:b/>
          <w:lang w:val="bg-BG"/>
        </w:rPr>
      </w:pPr>
    </w:p>
    <w:p w:rsidR="00AE7CF3" w:rsidRPr="00AE7CF3" w:rsidRDefault="00AE7CF3" w:rsidP="0060198C">
      <w:pPr>
        <w:ind w:firstLine="567"/>
        <w:jc w:val="both"/>
        <w:rPr>
          <w:lang w:val="bg-BG"/>
        </w:rPr>
      </w:pPr>
      <w:r w:rsidRPr="00AE7CF3">
        <w:rPr>
          <w:b/>
          <w:lang w:val="bg-BG"/>
        </w:rPr>
        <w:t xml:space="preserve">1. </w:t>
      </w:r>
      <w:r w:rsidRPr="00AE7CF3">
        <w:rPr>
          <w:lang w:val="bg-BG"/>
        </w:rPr>
        <w:t>Одобрява отчета за командировъчните разходи</w:t>
      </w:r>
      <w:r w:rsidRPr="00AE7CF3">
        <w:rPr>
          <w:bCs/>
          <w:lang w:val="bg-BG"/>
        </w:rPr>
        <w:t xml:space="preserve"> на Кмета на Община Лъки и Председателя на Общински Съвет – Лъки за третото тримесечие на 20</w:t>
      </w:r>
      <w:r w:rsidRPr="00AE7CF3">
        <w:rPr>
          <w:bCs/>
        </w:rPr>
        <w:t>2</w:t>
      </w:r>
      <w:r w:rsidRPr="00AE7CF3">
        <w:rPr>
          <w:bCs/>
          <w:lang w:val="bg-BG"/>
        </w:rPr>
        <w:t>2 година.</w:t>
      </w:r>
    </w:p>
    <w:p w:rsidR="00AE7CF3" w:rsidRPr="00AE7CF3" w:rsidRDefault="00AE7CF3" w:rsidP="00AE7CF3">
      <w:pPr>
        <w:jc w:val="both"/>
        <w:rPr>
          <w:b/>
          <w:lang w:val="bg-BG"/>
        </w:rPr>
      </w:pPr>
    </w:p>
    <w:p w:rsidR="00D2192C" w:rsidRPr="00275F89" w:rsidRDefault="00D2192C" w:rsidP="00D2192C">
      <w:pPr>
        <w:jc w:val="both"/>
        <w:rPr>
          <w:b/>
          <w:lang w:val="bg-BG"/>
        </w:rPr>
      </w:pPr>
    </w:p>
    <w:p w:rsidR="00D2192C" w:rsidRPr="00275F89" w:rsidRDefault="00D2192C" w:rsidP="00D2192C">
      <w:pPr>
        <w:ind w:firstLine="578"/>
        <w:jc w:val="center"/>
        <w:rPr>
          <w:b/>
          <w:lang w:val="bg-BG"/>
        </w:rPr>
      </w:pPr>
    </w:p>
    <w:p w:rsidR="00D2192C" w:rsidRDefault="00D2192C" w:rsidP="00AE7CF3">
      <w:pPr>
        <w:jc w:val="both"/>
        <w:rPr>
          <w:lang w:val="bg-BG"/>
        </w:rPr>
      </w:pPr>
      <w:r w:rsidRPr="00275F89">
        <w:rPr>
          <w:b/>
          <w:u w:val="single"/>
          <w:lang w:val="bg-BG"/>
        </w:rPr>
        <w:t>Мотиви</w:t>
      </w:r>
      <w:r w:rsidRPr="00275F89">
        <w:rPr>
          <w:lang w:val="bg-BG"/>
        </w:rPr>
        <w:t>: Настоящото решение е прието на</w:t>
      </w:r>
      <w:r w:rsidRPr="00275F89">
        <w:rPr>
          <w:rFonts w:eastAsia="Calibri"/>
          <w:lang w:val="bg-BG"/>
        </w:rPr>
        <w:t xml:space="preserve"> </w:t>
      </w:r>
      <w:r w:rsidRPr="00275F89">
        <w:rPr>
          <w:lang w:val="ru-RU"/>
        </w:rPr>
        <w:t xml:space="preserve"> основание </w:t>
      </w:r>
      <w:r w:rsidR="00AE7CF3" w:rsidRPr="00AE7CF3">
        <w:rPr>
          <w:lang w:val="ru-RU"/>
        </w:rPr>
        <w:t>чл.21, ал.1, т.24</w:t>
      </w:r>
      <w:r w:rsidR="00AE7CF3" w:rsidRPr="00AE7CF3">
        <w:rPr>
          <w:lang w:val="bg-BG"/>
        </w:rPr>
        <w:t xml:space="preserve"> от </w:t>
      </w:r>
      <w:r w:rsidR="00AE7CF3" w:rsidRPr="00AE7CF3">
        <w:rPr>
          <w:lang w:val="ru-RU"/>
        </w:rPr>
        <w:t xml:space="preserve">ЗМСМА, </w:t>
      </w:r>
      <w:r w:rsidR="00AE7CF3" w:rsidRPr="00AE7CF3">
        <w:rPr>
          <w:lang w:val="bg-BG"/>
        </w:rPr>
        <w:t>във връзка с чл.8, ал.4 от Наредбата за командировките в страната</w:t>
      </w:r>
      <w:r w:rsidR="00AE7CF3">
        <w:rPr>
          <w:lang w:val="bg-BG"/>
        </w:rPr>
        <w:t xml:space="preserve"> и ДЗ  с вх. № 196/10.10.2022г. </w:t>
      </w:r>
    </w:p>
    <w:p w:rsidR="0060198C" w:rsidRDefault="0060198C" w:rsidP="00AE7CF3">
      <w:pPr>
        <w:jc w:val="both"/>
        <w:rPr>
          <w:lang w:val="bg-BG"/>
        </w:rPr>
      </w:pPr>
    </w:p>
    <w:p w:rsidR="00AE7CF3" w:rsidRPr="00275F89" w:rsidRDefault="00AE7CF3" w:rsidP="00AE7CF3">
      <w:pPr>
        <w:jc w:val="both"/>
        <w:rPr>
          <w:b/>
          <w:lang w:val="bg-BG"/>
        </w:rPr>
      </w:pPr>
    </w:p>
    <w:p w:rsidR="00D2192C" w:rsidRPr="00275F89" w:rsidRDefault="000547BD" w:rsidP="00D2192C">
      <w:pPr>
        <w:pStyle w:val="a8"/>
        <w:ind w:firstLine="0"/>
      </w:pPr>
      <w:r>
        <w:t>О</w:t>
      </w:r>
      <w:r w:rsidR="00D2192C" w:rsidRPr="00275F89">
        <w:t xml:space="preserve">бщ брой общински съветници    </w:t>
      </w:r>
      <w:r w:rsidR="00D2192C" w:rsidRPr="00275F89">
        <w:tab/>
        <w:t>-   11</w:t>
      </w:r>
    </w:p>
    <w:p w:rsidR="00D2192C" w:rsidRPr="00275F89" w:rsidRDefault="00D2192C" w:rsidP="00D2192C">
      <w:pPr>
        <w:rPr>
          <w:lang w:val="bg-BG"/>
        </w:rPr>
      </w:pPr>
      <w:r w:rsidRPr="00275F89">
        <w:rPr>
          <w:lang w:val="bg-BG"/>
        </w:rPr>
        <w:t xml:space="preserve">Брой присъствали на гласуването  -    </w:t>
      </w:r>
      <w:r w:rsidR="00721252">
        <w:t>10</w:t>
      </w:r>
      <w:r w:rsidRPr="00275F89">
        <w:rPr>
          <w:lang w:val="bg-BG"/>
        </w:rPr>
        <w:t xml:space="preserve"> </w:t>
      </w:r>
    </w:p>
    <w:p w:rsidR="00D2192C" w:rsidRPr="00721252" w:rsidRDefault="00D2192C" w:rsidP="00D2192C">
      <w:pPr>
        <w:tabs>
          <w:tab w:val="left" w:pos="709"/>
          <w:tab w:val="left" w:pos="1134"/>
          <w:tab w:val="left" w:pos="5812"/>
        </w:tabs>
      </w:pPr>
      <w:r w:rsidRPr="00275F89">
        <w:rPr>
          <w:lang w:val="bg-BG"/>
        </w:rPr>
        <w:t xml:space="preserve">Брой гласували “За”            </w:t>
      </w:r>
      <w:r>
        <w:rPr>
          <w:lang w:val="bg-BG"/>
        </w:rPr>
        <w:t xml:space="preserve">            -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275F89">
        <w:rPr>
          <w:lang w:val="bg-BG"/>
        </w:rPr>
        <w:t xml:space="preserve">  </w:t>
      </w:r>
      <w:r w:rsidR="00721252">
        <w:t xml:space="preserve"> 10</w:t>
      </w:r>
    </w:p>
    <w:p w:rsidR="00D2192C" w:rsidRPr="00721252" w:rsidRDefault="00D2192C" w:rsidP="00D2192C">
      <w:pPr>
        <w:pStyle w:val="1"/>
        <w:rPr>
          <w:u w:val="none"/>
          <w:lang w:val="en-US"/>
        </w:rPr>
      </w:pPr>
      <w:r>
        <w:rPr>
          <w:u w:val="none"/>
        </w:rPr>
        <w:t>Брой гласували “Против”</w:t>
      </w:r>
      <w:r>
        <w:rPr>
          <w:u w:val="none"/>
        </w:rPr>
        <w:tab/>
      </w:r>
      <w:r>
        <w:rPr>
          <w:u w:val="none"/>
        </w:rPr>
        <w:tab/>
        <w:t>-</w:t>
      </w:r>
      <w:r w:rsidRPr="00275F89">
        <w:rPr>
          <w:u w:val="none"/>
        </w:rPr>
        <w:t xml:space="preserve">    </w:t>
      </w:r>
      <w:r w:rsidR="008C1410">
        <w:rPr>
          <w:u w:val="none"/>
        </w:rPr>
        <w:t xml:space="preserve">  </w:t>
      </w:r>
      <w:r w:rsidR="00721252">
        <w:rPr>
          <w:u w:val="none"/>
          <w:lang w:val="en-US"/>
        </w:rPr>
        <w:t>0</w:t>
      </w:r>
    </w:p>
    <w:p w:rsidR="00D2192C" w:rsidRPr="00721252" w:rsidRDefault="00D2192C" w:rsidP="00D2192C">
      <w:pPr>
        <w:pStyle w:val="1"/>
        <w:rPr>
          <w:color w:val="FFFFFF"/>
          <w:lang w:val="en-US"/>
        </w:rPr>
      </w:pPr>
      <w:r w:rsidRPr="00275F89">
        <w:t xml:space="preserve">Брой </w:t>
      </w:r>
      <w:r>
        <w:t>гласували “Въздържал се”</w:t>
      </w:r>
      <w:r>
        <w:tab/>
        <w:t xml:space="preserve">-   </w:t>
      </w:r>
      <w:r w:rsidR="008C1410">
        <w:t xml:space="preserve">   </w:t>
      </w:r>
      <w:r w:rsidR="00721252">
        <w:rPr>
          <w:lang w:val="en-US"/>
        </w:rPr>
        <w:t>0</w:t>
      </w:r>
    </w:p>
    <w:p w:rsidR="00D2192C" w:rsidRPr="00275F89" w:rsidRDefault="00D2192C" w:rsidP="00D2192C">
      <w:pPr>
        <w:rPr>
          <w:b/>
          <w:lang w:val="bg-BG"/>
        </w:rPr>
      </w:pPr>
      <w:r w:rsidRPr="00275F89">
        <w:rPr>
          <w:b/>
          <w:lang w:val="bg-BG"/>
        </w:rPr>
        <w:t xml:space="preserve">Приема се.                          </w:t>
      </w:r>
    </w:p>
    <w:p w:rsidR="00D2192C" w:rsidRPr="00275F89" w:rsidRDefault="00D2192C" w:rsidP="00D2192C">
      <w:pPr>
        <w:ind w:firstLine="578"/>
        <w:jc w:val="center"/>
        <w:rPr>
          <w:b/>
          <w:lang w:val="bg-BG"/>
        </w:rPr>
      </w:pPr>
    </w:p>
    <w:p w:rsidR="00D2192C" w:rsidRPr="00275F89" w:rsidRDefault="00D2192C" w:rsidP="00D2192C">
      <w:pPr>
        <w:pStyle w:val="a6"/>
        <w:spacing w:after="0"/>
        <w:ind w:left="4248" w:firstLine="708"/>
        <w:rPr>
          <w:b/>
          <w:lang w:val="bg-BG"/>
        </w:rPr>
      </w:pPr>
      <w:r w:rsidRPr="00275F89">
        <w:rPr>
          <w:b/>
          <w:lang w:val="bg-BG"/>
        </w:rPr>
        <w:t xml:space="preserve">Председател на ОбС : </w:t>
      </w:r>
    </w:p>
    <w:p w:rsidR="00D2192C" w:rsidRPr="00275F89" w:rsidRDefault="00D2192C" w:rsidP="00D2192C">
      <w:pPr>
        <w:pStyle w:val="a6"/>
        <w:spacing w:after="0"/>
        <w:ind w:left="6480"/>
        <w:rPr>
          <w:lang w:val="bg-BG"/>
        </w:rPr>
      </w:pPr>
      <w:r w:rsidRPr="00275F89">
        <w:rPr>
          <w:lang w:val="bg-BG"/>
        </w:rPr>
        <w:t xml:space="preserve">    /Марияна Паракосова/</w:t>
      </w:r>
    </w:p>
    <w:p w:rsidR="00D2192C" w:rsidRPr="00275F89" w:rsidRDefault="00D2192C" w:rsidP="00D2192C">
      <w:pPr>
        <w:pStyle w:val="a6"/>
        <w:spacing w:after="0"/>
        <w:rPr>
          <w:lang w:val="bg-BG"/>
        </w:rPr>
      </w:pPr>
    </w:p>
    <w:p w:rsidR="00D2192C" w:rsidRPr="00275F89" w:rsidRDefault="00D2192C" w:rsidP="00D2192C">
      <w:pPr>
        <w:ind w:firstLine="578"/>
        <w:jc w:val="center"/>
        <w:rPr>
          <w:b/>
          <w:lang w:val="bg-BG"/>
        </w:rPr>
      </w:pPr>
    </w:p>
    <w:p w:rsidR="00D2192C" w:rsidRDefault="00D2192C" w:rsidP="00D2192C">
      <w:pPr>
        <w:pStyle w:val="a6"/>
        <w:spacing w:after="0"/>
        <w:rPr>
          <w:lang w:val="bg-BG"/>
        </w:rPr>
      </w:pPr>
    </w:p>
    <w:p w:rsidR="00D2192C" w:rsidRDefault="00D2192C" w:rsidP="008C6301">
      <w:pPr>
        <w:pStyle w:val="a6"/>
        <w:spacing w:after="0"/>
        <w:ind w:left="6480"/>
        <w:rPr>
          <w:lang w:val="bg-BG"/>
        </w:rPr>
      </w:pPr>
    </w:p>
    <w:p w:rsidR="00D2192C" w:rsidRDefault="00D2192C" w:rsidP="008C6301">
      <w:pPr>
        <w:pStyle w:val="a6"/>
        <w:spacing w:after="0"/>
        <w:ind w:left="6480"/>
        <w:rPr>
          <w:lang w:val="bg-BG"/>
        </w:rPr>
      </w:pPr>
    </w:p>
    <w:p w:rsidR="009E510A" w:rsidRDefault="009E510A" w:rsidP="008C6301">
      <w:pPr>
        <w:pStyle w:val="a6"/>
        <w:spacing w:after="0"/>
        <w:ind w:left="6480"/>
        <w:rPr>
          <w:lang w:val="bg-BG"/>
        </w:rPr>
      </w:pPr>
    </w:p>
    <w:p w:rsidR="009E510A" w:rsidRDefault="009E510A" w:rsidP="009E510A">
      <w:pPr>
        <w:pStyle w:val="a6"/>
        <w:spacing w:after="0"/>
        <w:rPr>
          <w:lang w:val="bg-BG"/>
        </w:rPr>
      </w:pPr>
    </w:p>
    <w:p w:rsidR="009E510A" w:rsidRDefault="009E510A" w:rsidP="009E510A">
      <w:pPr>
        <w:pStyle w:val="a6"/>
        <w:spacing w:after="0"/>
        <w:rPr>
          <w:lang w:val="bg-BG"/>
        </w:rPr>
      </w:pPr>
    </w:p>
    <w:p w:rsidR="009E510A" w:rsidRPr="005C713F" w:rsidRDefault="009E510A" w:rsidP="009E510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77184" behindDoc="0" locked="0" layoutInCell="1" allowOverlap="1" wp14:anchorId="66404246" wp14:editId="4A3B525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9E510A" w:rsidRPr="005C713F" w:rsidRDefault="009E510A" w:rsidP="009E51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9E510A" w:rsidRDefault="009E510A" w:rsidP="009E510A">
      <w:pPr>
        <w:rPr>
          <w:sz w:val="16"/>
          <w:szCs w:val="16"/>
          <w:lang w:val="bg-BG"/>
        </w:rPr>
      </w:pPr>
    </w:p>
    <w:p w:rsidR="009E510A" w:rsidRDefault="009E510A" w:rsidP="009E510A">
      <w:pPr>
        <w:rPr>
          <w:sz w:val="16"/>
          <w:szCs w:val="16"/>
          <w:lang w:val="bg-BG"/>
        </w:rPr>
      </w:pPr>
    </w:p>
    <w:p w:rsidR="009E510A" w:rsidRDefault="009E510A" w:rsidP="009E510A">
      <w:pPr>
        <w:rPr>
          <w:sz w:val="16"/>
          <w:szCs w:val="16"/>
          <w:lang w:val="bg-BG"/>
        </w:rPr>
      </w:pPr>
    </w:p>
    <w:p w:rsidR="009E510A" w:rsidRDefault="009E510A" w:rsidP="009E510A">
      <w:pPr>
        <w:rPr>
          <w:sz w:val="16"/>
          <w:szCs w:val="16"/>
          <w:lang w:val="bg-BG"/>
        </w:rPr>
      </w:pPr>
    </w:p>
    <w:p w:rsidR="009E510A" w:rsidRPr="00275F89" w:rsidRDefault="009E510A" w:rsidP="009E510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9E510A" w:rsidRPr="009E510A" w:rsidRDefault="009E510A" w:rsidP="009E510A">
      <w:pPr>
        <w:jc w:val="center"/>
        <w:rPr>
          <w:b/>
          <w:bCs/>
        </w:rPr>
      </w:pPr>
      <w:r w:rsidRPr="00275F89">
        <w:rPr>
          <w:b/>
          <w:bCs/>
          <w:lang w:val="bg-BG"/>
        </w:rPr>
        <w:t>№ 2</w:t>
      </w:r>
      <w:r>
        <w:rPr>
          <w:b/>
          <w:bCs/>
        </w:rPr>
        <w:t>50</w:t>
      </w:r>
    </w:p>
    <w:p w:rsidR="009E510A" w:rsidRPr="00275F89" w:rsidRDefault="009E510A" w:rsidP="009E510A">
      <w:pPr>
        <w:rPr>
          <w:b/>
          <w:bCs/>
        </w:rPr>
      </w:pPr>
    </w:p>
    <w:p w:rsidR="009E510A" w:rsidRPr="00275F89" w:rsidRDefault="009E510A" w:rsidP="009E510A">
      <w:pPr>
        <w:jc w:val="center"/>
      </w:pPr>
      <w:r w:rsidRPr="00275F89">
        <w:rPr>
          <w:lang w:val="bg-BG"/>
        </w:rPr>
        <w:t>взето с Протокол № 3</w:t>
      </w:r>
      <w:r>
        <w:rPr>
          <w:lang w:val="bg-BG"/>
        </w:rPr>
        <w:t>6</w:t>
      </w:r>
    </w:p>
    <w:p w:rsidR="009E510A" w:rsidRPr="00275F89" w:rsidRDefault="009E510A" w:rsidP="009E510A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9E510A" w:rsidRPr="00275F89" w:rsidRDefault="009E510A" w:rsidP="009E510A">
      <w:pPr>
        <w:jc w:val="center"/>
        <w:rPr>
          <w:lang w:val="bg-BG"/>
        </w:rPr>
      </w:pPr>
      <w:r w:rsidRPr="00275F89">
        <w:rPr>
          <w:lang w:val="bg-BG"/>
        </w:rPr>
        <w:t xml:space="preserve">мандат 2019-2023 година, проведена на </w:t>
      </w:r>
      <w:r>
        <w:rPr>
          <w:lang w:val="bg-BG"/>
        </w:rPr>
        <w:t>20.10</w:t>
      </w:r>
      <w:r w:rsidRPr="00275F89">
        <w:rPr>
          <w:lang w:val="bg-BG"/>
        </w:rPr>
        <w:t>.2022г.</w:t>
      </w:r>
    </w:p>
    <w:p w:rsidR="009E510A" w:rsidRPr="00275F89" w:rsidRDefault="009E510A" w:rsidP="009E510A">
      <w:pPr>
        <w:jc w:val="center"/>
        <w:rPr>
          <w:lang w:val="bg-BG"/>
        </w:rPr>
      </w:pPr>
    </w:p>
    <w:p w:rsidR="009E510A" w:rsidRPr="00275F89" w:rsidRDefault="009E510A" w:rsidP="009E510A">
      <w:pPr>
        <w:jc w:val="center"/>
        <w:rPr>
          <w:lang w:val="bg-BG"/>
        </w:rPr>
      </w:pPr>
    </w:p>
    <w:p w:rsidR="009E510A" w:rsidRPr="00275F89" w:rsidRDefault="009E510A" w:rsidP="009E510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9E510A" w:rsidRPr="009E510A" w:rsidRDefault="009E510A" w:rsidP="009E510A">
      <w:pPr>
        <w:jc w:val="both"/>
      </w:pPr>
      <w:r w:rsidRPr="009E510A">
        <w:rPr>
          <w:b/>
          <w:u w:val="single"/>
          <w:lang w:val="bg-BG"/>
        </w:rPr>
        <w:t>ОТНОСНО:</w:t>
      </w:r>
      <w:r w:rsidRPr="009E510A">
        <w:rPr>
          <w:lang w:val="bg-BG"/>
        </w:rPr>
        <w:t xml:space="preserve"> </w:t>
      </w:r>
      <w:r w:rsidRPr="009E510A">
        <w:t xml:space="preserve"> </w:t>
      </w:r>
      <w:r w:rsidRPr="009E510A">
        <w:rPr>
          <w:bCs/>
          <w:lang w:val="bg-BG"/>
        </w:rPr>
        <w:t>Разрешаване на изработване на проект за изменение на ПУП –ПУР за улица между о.т. 10 до о.т.21 по ПУП за част от урбанизираната територия на с.</w:t>
      </w:r>
      <w:r w:rsidR="00C516C2">
        <w:rPr>
          <w:bCs/>
        </w:rPr>
        <w:t xml:space="preserve"> </w:t>
      </w:r>
      <w:r w:rsidRPr="009E510A">
        <w:rPr>
          <w:bCs/>
          <w:lang w:val="bg-BG"/>
        </w:rPr>
        <w:t>Дряново, одобрен с Решение №14/19.12.2019 г. на Общински съвет – Лъки</w:t>
      </w:r>
      <w:r w:rsidRPr="009E510A">
        <w:rPr>
          <w:bCs/>
        </w:rPr>
        <w:t>.</w:t>
      </w:r>
    </w:p>
    <w:p w:rsidR="009E510A" w:rsidRPr="009E510A" w:rsidRDefault="009E510A" w:rsidP="009E510A">
      <w:pPr>
        <w:ind w:left="-567" w:right="-808" w:firstLine="567"/>
        <w:rPr>
          <w:bCs/>
          <w:lang w:val="bg-BG"/>
        </w:rPr>
      </w:pPr>
      <w:r w:rsidRPr="009E510A">
        <w:rPr>
          <w:b/>
          <w:bCs/>
          <w:u w:val="single"/>
          <w:lang w:val="bg-BG"/>
        </w:rPr>
        <w:t xml:space="preserve">ПО ПРЕДЛОЖЕНИЕ НА: </w:t>
      </w:r>
      <w:r w:rsidRPr="009E510A">
        <w:rPr>
          <w:bCs/>
          <w:lang w:val="bg-BG"/>
        </w:rPr>
        <w:t xml:space="preserve"> инж. Валентин Симеонов- Кмет на Община Лъки.</w:t>
      </w:r>
    </w:p>
    <w:p w:rsidR="009E510A" w:rsidRPr="009E510A" w:rsidRDefault="009E510A" w:rsidP="009E510A">
      <w:pPr>
        <w:jc w:val="both"/>
        <w:rPr>
          <w:bCs/>
          <w:lang w:val="bg-BG"/>
        </w:rPr>
      </w:pPr>
    </w:p>
    <w:p w:rsidR="009E510A" w:rsidRPr="00E277D4" w:rsidRDefault="009E510A" w:rsidP="00E277D4">
      <w:pPr>
        <w:overflowPunct w:val="0"/>
        <w:autoSpaceDE w:val="0"/>
        <w:autoSpaceDN w:val="0"/>
        <w:adjustRightInd w:val="0"/>
        <w:ind w:right="43" w:firstLine="284"/>
        <w:jc w:val="both"/>
        <w:textAlignment w:val="baseline"/>
        <w:rPr>
          <w:bCs/>
          <w:lang w:val="x-none"/>
        </w:rPr>
      </w:pPr>
      <w:r w:rsidRPr="009E510A">
        <w:rPr>
          <w:bCs/>
          <w:lang w:val="x-none"/>
        </w:rPr>
        <w:t>Общински съвет – гр. Лъки, на основание чл.21, ал.1, т.11 от ЗМСМА;   чл.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124а, ал.1</w:t>
      </w:r>
      <w:r w:rsidRPr="009E510A">
        <w:rPr>
          <w:bCs/>
          <w:lang w:val="bg-BG"/>
        </w:rPr>
        <w:t xml:space="preserve">, във връзка с </w:t>
      </w:r>
      <w:r w:rsidRPr="009E510A">
        <w:rPr>
          <w:bCs/>
          <w:lang w:val="x-none"/>
        </w:rPr>
        <w:t>чл. 16а, чл.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110, ал.1,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т.2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 xml:space="preserve">от ЗУТ и докладна записка вх.№ </w:t>
      </w:r>
      <w:r w:rsidRPr="009E510A">
        <w:rPr>
          <w:bCs/>
        </w:rPr>
        <w:t>208</w:t>
      </w:r>
      <w:r w:rsidRPr="009E510A">
        <w:rPr>
          <w:bCs/>
          <w:lang w:val="x-none"/>
        </w:rPr>
        <w:t>/</w:t>
      </w:r>
      <w:r w:rsidRPr="009E510A">
        <w:rPr>
          <w:bCs/>
        </w:rPr>
        <w:t>20.10</w:t>
      </w:r>
      <w:r w:rsidRPr="009E510A">
        <w:rPr>
          <w:bCs/>
          <w:lang w:val="x-none"/>
        </w:rPr>
        <w:t>.20</w:t>
      </w:r>
      <w:r w:rsidRPr="009E510A">
        <w:rPr>
          <w:bCs/>
          <w:lang w:val="bg-BG"/>
        </w:rPr>
        <w:t>22</w:t>
      </w:r>
      <w:r w:rsidRPr="009E510A">
        <w:rPr>
          <w:bCs/>
          <w:lang w:val="x-none"/>
        </w:rPr>
        <w:t xml:space="preserve"> г. от Кмета на Община Лъки</w:t>
      </w:r>
      <w:r w:rsidRPr="009E510A">
        <w:rPr>
          <w:rFonts w:ascii="SAfon" w:hAnsi="SAfon" w:cs="SAfon"/>
          <w:bCs/>
          <w:lang w:val="x-none"/>
        </w:rPr>
        <w:t>,</w:t>
      </w:r>
      <w:r w:rsidRPr="009E510A">
        <w:rPr>
          <w:rFonts w:ascii="SAfon" w:hAnsi="SAfon" w:cs="SAfon"/>
          <w:lang w:val="x-none"/>
        </w:rPr>
        <w:t xml:space="preserve">  </w:t>
      </w:r>
    </w:p>
    <w:p w:rsidR="009E510A" w:rsidRPr="009E510A" w:rsidRDefault="009E510A" w:rsidP="009E510A">
      <w:pPr>
        <w:overflowPunct w:val="0"/>
        <w:autoSpaceDE w:val="0"/>
        <w:autoSpaceDN w:val="0"/>
        <w:adjustRightInd w:val="0"/>
        <w:ind w:left="-567" w:right="-808"/>
        <w:jc w:val="both"/>
        <w:textAlignment w:val="baseline"/>
        <w:rPr>
          <w:rFonts w:ascii="SAfon" w:hAnsi="SAfon" w:cs="SAfon"/>
          <w:bCs/>
          <w:lang w:val="x-none"/>
        </w:rPr>
      </w:pPr>
      <w:r w:rsidRPr="009E510A">
        <w:rPr>
          <w:rFonts w:ascii="SAfon" w:hAnsi="SAfon" w:cs="SAfon"/>
          <w:bCs/>
          <w:lang w:val="x-none"/>
        </w:rPr>
        <w:t xml:space="preserve">                                              </w:t>
      </w:r>
    </w:p>
    <w:p w:rsidR="009E510A" w:rsidRPr="009E510A" w:rsidRDefault="009E510A" w:rsidP="009E510A">
      <w:pPr>
        <w:ind w:firstLine="578"/>
        <w:jc w:val="center"/>
        <w:rPr>
          <w:b/>
          <w:lang w:val="bg-BG"/>
        </w:rPr>
      </w:pPr>
      <w:r w:rsidRPr="009E510A">
        <w:rPr>
          <w:b/>
          <w:lang w:val="bg-BG"/>
        </w:rPr>
        <w:t>Р Е Ш И:</w:t>
      </w:r>
    </w:p>
    <w:p w:rsidR="009E510A" w:rsidRPr="009E510A" w:rsidRDefault="009E510A" w:rsidP="009E510A">
      <w:pPr>
        <w:jc w:val="center"/>
        <w:rPr>
          <w:b/>
          <w:lang w:val="bg-BG"/>
        </w:rPr>
      </w:pPr>
    </w:p>
    <w:p w:rsidR="009E510A" w:rsidRPr="009E510A" w:rsidRDefault="009E510A" w:rsidP="009E510A">
      <w:pPr>
        <w:overflowPunct w:val="0"/>
        <w:autoSpaceDE w:val="0"/>
        <w:autoSpaceDN w:val="0"/>
        <w:adjustRightInd w:val="0"/>
        <w:ind w:left="142" w:right="43" w:firstLine="425"/>
        <w:jc w:val="both"/>
        <w:textAlignment w:val="baseline"/>
        <w:rPr>
          <w:bCs/>
          <w:lang w:val="bg-BG"/>
        </w:rPr>
      </w:pPr>
      <w:r w:rsidRPr="009E510A">
        <w:rPr>
          <w:lang w:val="bg-BG"/>
        </w:rPr>
        <w:t xml:space="preserve">  </w:t>
      </w:r>
      <w:r>
        <w:rPr>
          <w:lang w:val="bg-BG"/>
        </w:rPr>
        <w:t>1.</w:t>
      </w:r>
      <w:r w:rsidRPr="009E510A">
        <w:rPr>
          <w:bCs/>
          <w:lang w:val="bg-BG"/>
        </w:rPr>
        <w:t>Разрешава изработването на проект за изменение на ПУП-ПУР за улица между о.т.10 и о.т.21 по ПУП за част от урбанизираната територията на с. Дряново, община Лъки, одобрен с Решение №14/19.12.2019 г. на Общински съвет – Лъки.</w:t>
      </w:r>
    </w:p>
    <w:p w:rsidR="009E510A" w:rsidRPr="009E510A" w:rsidRDefault="009E510A" w:rsidP="009E510A">
      <w:pPr>
        <w:overflowPunct w:val="0"/>
        <w:autoSpaceDE w:val="0"/>
        <w:autoSpaceDN w:val="0"/>
        <w:adjustRightInd w:val="0"/>
        <w:spacing w:line="360" w:lineRule="auto"/>
        <w:ind w:left="142" w:right="-199" w:firstLine="425"/>
        <w:jc w:val="both"/>
        <w:textAlignment w:val="baseline"/>
        <w:rPr>
          <w:bCs/>
          <w:lang w:val="x-none"/>
        </w:rPr>
      </w:pPr>
      <w:r w:rsidRPr="009E510A">
        <w:rPr>
          <w:bCs/>
          <w:lang w:val="x-none"/>
        </w:rPr>
        <w:t xml:space="preserve">  </w:t>
      </w:r>
      <w:r w:rsidRPr="009E510A">
        <w:rPr>
          <w:lang w:val="x-none"/>
        </w:rPr>
        <w:t xml:space="preserve">  </w:t>
      </w:r>
    </w:p>
    <w:p w:rsidR="009E510A" w:rsidRPr="009E510A" w:rsidRDefault="009E510A" w:rsidP="009E510A">
      <w:pPr>
        <w:overflowPunct w:val="0"/>
        <w:autoSpaceDE w:val="0"/>
        <w:autoSpaceDN w:val="0"/>
        <w:adjustRightInd w:val="0"/>
        <w:ind w:left="142" w:right="-199" w:firstLine="567"/>
        <w:jc w:val="both"/>
        <w:textAlignment w:val="baseline"/>
        <w:rPr>
          <w:bCs/>
          <w:lang w:val="x-none"/>
        </w:rPr>
      </w:pPr>
      <w:r>
        <w:rPr>
          <w:lang w:val="x-none"/>
        </w:rPr>
        <w:t>2.</w:t>
      </w:r>
      <w:r w:rsidRPr="009E510A">
        <w:rPr>
          <w:bCs/>
          <w:lang w:val="x-none"/>
        </w:rPr>
        <w:t xml:space="preserve">Одобрява заданието за изработване на </w:t>
      </w:r>
      <w:r w:rsidRPr="009E510A">
        <w:rPr>
          <w:bCs/>
          <w:lang w:val="bg-BG"/>
        </w:rPr>
        <w:t xml:space="preserve">проект за изменение на </w:t>
      </w:r>
      <w:r w:rsidRPr="009E510A">
        <w:rPr>
          <w:bCs/>
          <w:lang w:val="x-none"/>
        </w:rPr>
        <w:t>ПУП-ПУР за част от територията на с.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Дряново, общ</w:t>
      </w:r>
      <w:r w:rsidRPr="009E510A">
        <w:rPr>
          <w:bCs/>
          <w:lang w:val="bg-BG"/>
        </w:rPr>
        <w:t xml:space="preserve">ина </w:t>
      </w:r>
      <w:r w:rsidRPr="009E510A">
        <w:rPr>
          <w:bCs/>
          <w:lang w:val="x-none"/>
        </w:rPr>
        <w:t xml:space="preserve">Лъки. </w:t>
      </w:r>
    </w:p>
    <w:p w:rsidR="009E510A" w:rsidRPr="009E510A" w:rsidRDefault="009E510A" w:rsidP="009E510A">
      <w:pPr>
        <w:overflowPunct w:val="0"/>
        <w:autoSpaceDE w:val="0"/>
        <w:autoSpaceDN w:val="0"/>
        <w:adjustRightInd w:val="0"/>
        <w:spacing w:line="360" w:lineRule="auto"/>
        <w:ind w:left="142" w:right="-199" w:firstLine="425"/>
        <w:jc w:val="both"/>
        <w:textAlignment w:val="baseline"/>
        <w:rPr>
          <w:bCs/>
          <w:lang w:val="x-none"/>
        </w:rPr>
      </w:pPr>
    </w:p>
    <w:p w:rsidR="009E510A" w:rsidRPr="009E510A" w:rsidRDefault="009E510A" w:rsidP="009E510A">
      <w:pPr>
        <w:overflowPunct w:val="0"/>
        <w:autoSpaceDE w:val="0"/>
        <w:autoSpaceDN w:val="0"/>
        <w:adjustRightInd w:val="0"/>
        <w:ind w:left="142" w:right="-199" w:firstLine="567"/>
        <w:jc w:val="both"/>
        <w:textAlignment w:val="baseline"/>
        <w:rPr>
          <w:rFonts w:ascii="SAfon" w:hAnsi="SAfon" w:cs="SAfon"/>
          <w:bCs/>
          <w:lang w:val="x-none"/>
        </w:rPr>
      </w:pPr>
      <w:r>
        <w:rPr>
          <w:bCs/>
          <w:lang w:val="x-none"/>
        </w:rPr>
        <w:t>3.</w:t>
      </w:r>
      <w:r w:rsidRPr="009E510A">
        <w:rPr>
          <w:lang w:val="x-none"/>
        </w:rPr>
        <w:t>Възлага</w:t>
      </w:r>
      <w:r w:rsidRPr="009E510A">
        <w:rPr>
          <w:bCs/>
          <w:lang w:val="x-none"/>
        </w:rPr>
        <w:t xml:space="preserve"> на Кмета на Община Лъки да извърши необходимите действия по   изпълнение на настоящото решение.</w:t>
      </w:r>
    </w:p>
    <w:p w:rsidR="009E510A" w:rsidRPr="009E510A" w:rsidRDefault="009E510A" w:rsidP="009E510A">
      <w:pPr>
        <w:ind w:firstLine="425"/>
        <w:jc w:val="both"/>
        <w:rPr>
          <w:b/>
          <w:lang w:val="bg-BG"/>
        </w:rPr>
      </w:pPr>
    </w:p>
    <w:p w:rsidR="009E510A" w:rsidRPr="009E510A" w:rsidRDefault="009E510A" w:rsidP="009E510A">
      <w:pPr>
        <w:ind w:firstLine="578"/>
        <w:jc w:val="center"/>
        <w:rPr>
          <w:b/>
          <w:lang w:val="bg-BG"/>
        </w:rPr>
      </w:pPr>
    </w:p>
    <w:p w:rsidR="009E510A" w:rsidRPr="009E510A" w:rsidRDefault="009E510A" w:rsidP="009E510A">
      <w:pPr>
        <w:jc w:val="both"/>
        <w:rPr>
          <w:rFonts w:ascii="SAfon" w:hAnsi="SAfon" w:cs="SAfon"/>
          <w:bCs/>
          <w:lang w:val="x-none"/>
        </w:rPr>
      </w:pPr>
      <w:r w:rsidRPr="009E510A">
        <w:rPr>
          <w:b/>
          <w:u w:val="single"/>
          <w:lang w:val="bg-BG"/>
        </w:rPr>
        <w:t>Мотиви</w:t>
      </w:r>
      <w:r w:rsidRPr="009E510A">
        <w:rPr>
          <w:lang w:val="bg-BG"/>
        </w:rPr>
        <w:t>: Настоящото решение е прието на</w:t>
      </w:r>
      <w:r w:rsidRPr="009E510A">
        <w:rPr>
          <w:rFonts w:eastAsia="Calibri"/>
          <w:lang w:val="bg-BG"/>
        </w:rPr>
        <w:t xml:space="preserve"> </w:t>
      </w:r>
      <w:r w:rsidRPr="009E510A">
        <w:rPr>
          <w:lang w:val="ru-RU"/>
        </w:rPr>
        <w:t xml:space="preserve"> основание </w:t>
      </w:r>
      <w:r w:rsidRPr="009E510A">
        <w:rPr>
          <w:bCs/>
          <w:lang w:val="x-none"/>
        </w:rPr>
        <w:t>чл.21, ал.1, т.11 от ЗМСМА;   чл.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124а, ал.1</w:t>
      </w:r>
      <w:r w:rsidRPr="009E510A">
        <w:rPr>
          <w:bCs/>
          <w:lang w:val="bg-BG"/>
        </w:rPr>
        <w:t xml:space="preserve">, във връзка с </w:t>
      </w:r>
      <w:r w:rsidRPr="009E510A">
        <w:rPr>
          <w:bCs/>
          <w:lang w:val="x-none"/>
        </w:rPr>
        <w:t>чл. 16а, чл.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110, ал.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1,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т.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>2</w:t>
      </w:r>
      <w:r w:rsidRPr="009E510A">
        <w:rPr>
          <w:bCs/>
          <w:lang w:val="bg-BG"/>
        </w:rPr>
        <w:t xml:space="preserve"> </w:t>
      </w:r>
      <w:r w:rsidRPr="009E510A">
        <w:rPr>
          <w:bCs/>
          <w:lang w:val="x-none"/>
        </w:rPr>
        <w:t xml:space="preserve">от ЗУТ и докладна записка вх.№ </w:t>
      </w:r>
      <w:r w:rsidRPr="009E510A">
        <w:rPr>
          <w:bCs/>
        </w:rPr>
        <w:t>208</w:t>
      </w:r>
      <w:r w:rsidRPr="009E510A">
        <w:rPr>
          <w:bCs/>
          <w:lang w:val="x-none"/>
        </w:rPr>
        <w:t>/</w:t>
      </w:r>
      <w:r w:rsidRPr="009E510A">
        <w:rPr>
          <w:bCs/>
        </w:rPr>
        <w:t>20.10</w:t>
      </w:r>
      <w:r w:rsidRPr="009E510A">
        <w:rPr>
          <w:bCs/>
          <w:lang w:val="x-none"/>
        </w:rPr>
        <w:t>.20</w:t>
      </w:r>
      <w:r w:rsidRPr="009E510A">
        <w:rPr>
          <w:bCs/>
          <w:lang w:val="bg-BG"/>
        </w:rPr>
        <w:t>22</w:t>
      </w:r>
      <w:r w:rsidRPr="009E510A">
        <w:rPr>
          <w:bCs/>
          <w:lang w:val="x-none"/>
        </w:rPr>
        <w:t xml:space="preserve"> г. от Кмета на Община Лъки</w:t>
      </w:r>
      <w:r w:rsidRPr="009E510A">
        <w:rPr>
          <w:rFonts w:ascii="SAfon" w:hAnsi="SAfon" w:cs="SAfon"/>
          <w:bCs/>
          <w:lang w:val="x-none"/>
        </w:rPr>
        <w:t>.</w:t>
      </w:r>
    </w:p>
    <w:p w:rsidR="009E510A" w:rsidRPr="009E510A" w:rsidRDefault="009E510A" w:rsidP="009E510A">
      <w:pPr>
        <w:jc w:val="both"/>
        <w:rPr>
          <w:b/>
          <w:lang w:val="bg-BG"/>
        </w:rPr>
      </w:pPr>
    </w:p>
    <w:p w:rsidR="009E510A" w:rsidRPr="009E510A" w:rsidRDefault="009E510A" w:rsidP="009E510A">
      <w:pPr>
        <w:pStyle w:val="a8"/>
        <w:ind w:firstLine="0"/>
      </w:pPr>
      <w:r w:rsidRPr="009E510A">
        <w:t xml:space="preserve">Общ брой общински съветници    </w:t>
      </w:r>
      <w:r w:rsidRPr="009E510A">
        <w:tab/>
        <w:t xml:space="preserve">-   </w:t>
      </w:r>
      <w:r w:rsidR="00721252">
        <w:rPr>
          <w:lang w:val="en-US"/>
        </w:rPr>
        <w:t xml:space="preserve">  </w:t>
      </w:r>
      <w:r w:rsidRPr="009E510A">
        <w:t>11</w:t>
      </w:r>
    </w:p>
    <w:p w:rsidR="009E510A" w:rsidRPr="00721252" w:rsidRDefault="009E510A" w:rsidP="009E510A">
      <w:r w:rsidRPr="009E510A">
        <w:rPr>
          <w:lang w:val="bg-BG"/>
        </w:rPr>
        <w:t xml:space="preserve">Брой присъствали на гласуването  -     </w:t>
      </w:r>
      <w:r w:rsidR="00721252">
        <w:t>10</w:t>
      </w:r>
    </w:p>
    <w:p w:rsidR="009E510A" w:rsidRPr="00721252" w:rsidRDefault="009E510A" w:rsidP="009E510A">
      <w:pPr>
        <w:tabs>
          <w:tab w:val="left" w:pos="709"/>
          <w:tab w:val="left" w:pos="1134"/>
          <w:tab w:val="left" w:pos="5812"/>
        </w:tabs>
      </w:pPr>
      <w:r w:rsidRPr="009E510A">
        <w:rPr>
          <w:lang w:val="bg-BG"/>
        </w:rPr>
        <w:t xml:space="preserve">Брой гласували “За”                        -   </w:t>
      </w:r>
      <w:r w:rsidR="00721252">
        <w:t xml:space="preserve">  </w:t>
      </w:r>
      <w:r w:rsidRPr="009E510A">
        <w:rPr>
          <w:lang w:val="bg-BG"/>
        </w:rPr>
        <w:t xml:space="preserve"> </w:t>
      </w:r>
      <w:r w:rsidR="00721252">
        <w:t xml:space="preserve">  9</w:t>
      </w:r>
    </w:p>
    <w:p w:rsidR="009E510A" w:rsidRPr="009E510A" w:rsidRDefault="009E510A" w:rsidP="009E510A">
      <w:pPr>
        <w:pStyle w:val="1"/>
        <w:rPr>
          <w:u w:val="none"/>
        </w:rPr>
      </w:pPr>
      <w:r w:rsidRPr="009E510A">
        <w:rPr>
          <w:u w:val="none"/>
        </w:rPr>
        <w:t>Брой гласували “Против”</w:t>
      </w:r>
      <w:r w:rsidRPr="009E510A">
        <w:rPr>
          <w:u w:val="none"/>
        </w:rPr>
        <w:tab/>
      </w:r>
      <w:r w:rsidRPr="009E510A">
        <w:rPr>
          <w:u w:val="none"/>
        </w:rPr>
        <w:tab/>
        <w:t xml:space="preserve">-     </w:t>
      </w:r>
      <w:r w:rsidR="00721252">
        <w:rPr>
          <w:u w:val="none"/>
          <w:lang w:val="en-US"/>
        </w:rPr>
        <w:t xml:space="preserve">   1</w:t>
      </w:r>
      <w:r w:rsidRPr="009E510A">
        <w:rPr>
          <w:u w:val="none"/>
        </w:rPr>
        <w:t xml:space="preserve"> </w:t>
      </w:r>
    </w:p>
    <w:p w:rsidR="009E510A" w:rsidRPr="00721252" w:rsidRDefault="009E510A" w:rsidP="009E510A">
      <w:pPr>
        <w:pStyle w:val="1"/>
        <w:rPr>
          <w:color w:val="FFFFFF"/>
          <w:lang w:val="en-US"/>
        </w:rPr>
      </w:pPr>
      <w:r w:rsidRPr="009E510A">
        <w:t>Брой гласували “Въздържал се”</w:t>
      </w:r>
      <w:r w:rsidRPr="009E510A">
        <w:tab/>
        <w:t xml:space="preserve">-      </w:t>
      </w:r>
      <w:r w:rsidR="00721252">
        <w:rPr>
          <w:lang w:val="en-US"/>
        </w:rPr>
        <w:t xml:space="preserve">  0</w:t>
      </w:r>
    </w:p>
    <w:p w:rsidR="009E510A" w:rsidRPr="009E510A" w:rsidRDefault="009E510A" w:rsidP="009E510A">
      <w:pPr>
        <w:rPr>
          <w:b/>
          <w:lang w:val="bg-BG"/>
        </w:rPr>
      </w:pPr>
      <w:r w:rsidRPr="009E510A">
        <w:rPr>
          <w:b/>
          <w:lang w:val="bg-BG"/>
        </w:rPr>
        <w:t xml:space="preserve">Приема се.                          </w:t>
      </w:r>
    </w:p>
    <w:p w:rsidR="009E510A" w:rsidRPr="009E510A" w:rsidRDefault="009E510A" w:rsidP="009E510A">
      <w:pPr>
        <w:ind w:firstLine="578"/>
        <w:jc w:val="center"/>
        <w:rPr>
          <w:b/>
          <w:lang w:val="bg-BG"/>
        </w:rPr>
      </w:pPr>
    </w:p>
    <w:p w:rsidR="009E510A" w:rsidRPr="009E510A" w:rsidRDefault="009E510A" w:rsidP="009E510A">
      <w:pPr>
        <w:pStyle w:val="a6"/>
        <w:spacing w:after="0"/>
        <w:ind w:left="4248" w:firstLine="708"/>
        <w:rPr>
          <w:b/>
          <w:lang w:val="bg-BG"/>
        </w:rPr>
      </w:pPr>
      <w:r w:rsidRPr="009E510A">
        <w:rPr>
          <w:b/>
          <w:lang w:val="bg-BG"/>
        </w:rPr>
        <w:t xml:space="preserve">Председател на ОбС : </w:t>
      </w:r>
    </w:p>
    <w:p w:rsidR="009E510A" w:rsidRPr="009E510A" w:rsidRDefault="009E510A" w:rsidP="009E510A">
      <w:pPr>
        <w:pStyle w:val="a6"/>
        <w:spacing w:after="0"/>
        <w:ind w:left="6480"/>
        <w:rPr>
          <w:lang w:val="bg-BG"/>
        </w:rPr>
      </w:pPr>
      <w:r w:rsidRPr="009E510A">
        <w:rPr>
          <w:lang w:val="bg-BG"/>
        </w:rPr>
        <w:t xml:space="preserve">    /Марияна Паракосова/</w:t>
      </w:r>
    </w:p>
    <w:sectPr w:rsidR="009E510A" w:rsidRPr="009E510A" w:rsidSect="0060198C"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1A" w:rsidRDefault="0066651A" w:rsidP="002F5F53">
      <w:r>
        <w:separator/>
      </w:r>
    </w:p>
  </w:endnote>
  <w:endnote w:type="continuationSeparator" w:id="0">
    <w:p w:rsidR="0066651A" w:rsidRDefault="0066651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fon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1A" w:rsidRDefault="0066651A" w:rsidP="002F5F53">
      <w:r>
        <w:separator/>
      </w:r>
    </w:p>
  </w:footnote>
  <w:footnote w:type="continuationSeparator" w:id="0">
    <w:p w:rsidR="0066651A" w:rsidRDefault="0066651A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3FF"/>
    <w:multiLevelType w:val="hybridMultilevel"/>
    <w:tmpl w:val="9DECE53C"/>
    <w:lvl w:ilvl="0" w:tplc="E8E06380">
      <w:numFmt w:val="bullet"/>
      <w:lvlText w:val="-"/>
      <w:lvlJc w:val="left"/>
      <w:pPr>
        <w:ind w:left="132" w:hanging="219"/>
      </w:pPr>
      <w:rPr>
        <w:rFonts w:hint="default"/>
        <w:w w:val="104"/>
        <w:lang w:val="bg-BG" w:eastAsia="en-US" w:bidi="ar-SA"/>
      </w:rPr>
    </w:lvl>
    <w:lvl w:ilvl="1" w:tplc="C3D67A08">
      <w:numFmt w:val="bullet"/>
      <w:lvlText w:val="•"/>
      <w:lvlJc w:val="left"/>
      <w:pPr>
        <w:ind w:left="1184" w:hanging="219"/>
      </w:pPr>
      <w:rPr>
        <w:rFonts w:hint="default"/>
        <w:lang w:val="bg-BG" w:eastAsia="en-US" w:bidi="ar-SA"/>
      </w:rPr>
    </w:lvl>
    <w:lvl w:ilvl="2" w:tplc="FAD43F06">
      <w:numFmt w:val="bullet"/>
      <w:lvlText w:val="•"/>
      <w:lvlJc w:val="left"/>
      <w:pPr>
        <w:ind w:left="2228" w:hanging="219"/>
      </w:pPr>
      <w:rPr>
        <w:rFonts w:hint="default"/>
        <w:lang w:val="bg-BG" w:eastAsia="en-US" w:bidi="ar-SA"/>
      </w:rPr>
    </w:lvl>
    <w:lvl w:ilvl="3" w:tplc="30BE3B02">
      <w:numFmt w:val="bullet"/>
      <w:lvlText w:val="•"/>
      <w:lvlJc w:val="left"/>
      <w:pPr>
        <w:ind w:left="3272" w:hanging="219"/>
      </w:pPr>
      <w:rPr>
        <w:rFonts w:hint="default"/>
        <w:lang w:val="bg-BG" w:eastAsia="en-US" w:bidi="ar-SA"/>
      </w:rPr>
    </w:lvl>
    <w:lvl w:ilvl="4" w:tplc="283C03C0">
      <w:numFmt w:val="bullet"/>
      <w:lvlText w:val="•"/>
      <w:lvlJc w:val="left"/>
      <w:pPr>
        <w:ind w:left="4316" w:hanging="219"/>
      </w:pPr>
      <w:rPr>
        <w:rFonts w:hint="default"/>
        <w:lang w:val="bg-BG" w:eastAsia="en-US" w:bidi="ar-SA"/>
      </w:rPr>
    </w:lvl>
    <w:lvl w:ilvl="5" w:tplc="590EC524">
      <w:numFmt w:val="bullet"/>
      <w:lvlText w:val="•"/>
      <w:lvlJc w:val="left"/>
      <w:pPr>
        <w:ind w:left="5360" w:hanging="219"/>
      </w:pPr>
      <w:rPr>
        <w:rFonts w:hint="default"/>
        <w:lang w:val="bg-BG" w:eastAsia="en-US" w:bidi="ar-SA"/>
      </w:rPr>
    </w:lvl>
    <w:lvl w:ilvl="6" w:tplc="A53433BC">
      <w:numFmt w:val="bullet"/>
      <w:lvlText w:val="•"/>
      <w:lvlJc w:val="left"/>
      <w:pPr>
        <w:ind w:left="6404" w:hanging="219"/>
      </w:pPr>
      <w:rPr>
        <w:rFonts w:hint="default"/>
        <w:lang w:val="bg-BG" w:eastAsia="en-US" w:bidi="ar-SA"/>
      </w:rPr>
    </w:lvl>
    <w:lvl w:ilvl="7" w:tplc="189EB284">
      <w:numFmt w:val="bullet"/>
      <w:lvlText w:val="•"/>
      <w:lvlJc w:val="left"/>
      <w:pPr>
        <w:ind w:left="7448" w:hanging="219"/>
      </w:pPr>
      <w:rPr>
        <w:rFonts w:hint="default"/>
        <w:lang w:val="bg-BG" w:eastAsia="en-US" w:bidi="ar-SA"/>
      </w:rPr>
    </w:lvl>
    <w:lvl w:ilvl="8" w:tplc="E5C2D510">
      <w:numFmt w:val="bullet"/>
      <w:lvlText w:val="•"/>
      <w:lvlJc w:val="left"/>
      <w:pPr>
        <w:ind w:left="8492" w:hanging="219"/>
      </w:pPr>
      <w:rPr>
        <w:rFonts w:hint="default"/>
        <w:lang w:val="bg-BG" w:eastAsia="en-US" w:bidi="ar-SA"/>
      </w:rPr>
    </w:lvl>
  </w:abstractNum>
  <w:abstractNum w:abstractNumId="1" w15:restartNumberingAfterBreak="0">
    <w:nsid w:val="04FC712F"/>
    <w:multiLevelType w:val="multilevel"/>
    <w:tmpl w:val="C712B190"/>
    <w:lvl w:ilvl="0">
      <w:start w:val="1"/>
      <w:numFmt w:val="bullet"/>
      <w:lvlText w:val="*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BB4928"/>
    <w:multiLevelType w:val="multilevel"/>
    <w:tmpl w:val="BC2459AE"/>
    <w:lvl w:ilvl="0">
      <w:numFmt w:val="bullet"/>
      <w:lvlText w:val="*"/>
      <w:lvlJc w:val="left"/>
      <w:pPr>
        <w:ind w:left="232" w:hanging="1119"/>
      </w:pPr>
      <w:rPr>
        <w:rFonts w:ascii="Cambria" w:eastAsia="Cambria" w:hAnsi="Cambria" w:cs="Cambria" w:hint="default"/>
        <w:w w:val="89"/>
        <w:sz w:val="23"/>
        <w:szCs w:val="23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2" w:hanging="256"/>
      </w:pPr>
      <w:rPr>
        <w:rFonts w:hint="default"/>
        <w:w w:val="97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303" w:hanging="48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19" w:hanging="59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bg-BG" w:eastAsia="en-US" w:bidi="ar-SA"/>
      </w:rPr>
    </w:lvl>
    <w:lvl w:ilvl="4">
      <w:numFmt w:val="bullet"/>
      <w:lvlText w:val="•"/>
      <w:lvlJc w:val="left"/>
      <w:pPr>
        <w:ind w:left="1440" w:hanging="5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903" w:hanging="5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367" w:hanging="5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830" w:hanging="5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94" w:hanging="597"/>
      </w:pPr>
      <w:rPr>
        <w:rFonts w:hint="default"/>
        <w:lang w:val="bg-BG" w:eastAsia="en-US" w:bidi="ar-SA"/>
      </w:rPr>
    </w:lvl>
  </w:abstractNum>
  <w:abstractNum w:abstractNumId="3" w15:restartNumberingAfterBreak="0">
    <w:nsid w:val="0C7C1FB9"/>
    <w:multiLevelType w:val="multilevel"/>
    <w:tmpl w:val="78B09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1FDB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13CBF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64763D"/>
    <w:multiLevelType w:val="hybridMultilevel"/>
    <w:tmpl w:val="B8A2D8B2"/>
    <w:lvl w:ilvl="0" w:tplc="E66A1AA0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A0532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13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0C9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087A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23FC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EA4C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279F0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C5D5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742AD8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893840"/>
    <w:multiLevelType w:val="multilevel"/>
    <w:tmpl w:val="F380328E"/>
    <w:lvl w:ilvl="0">
      <w:start w:val="1"/>
      <w:numFmt w:val="decimal"/>
      <w:lvlText w:val="%1"/>
      <w:lvlJc w:val="left"/>
      <w:pPr>
        <w:ind w:left="131" w:hanging="679"/>
      </w:pPr>
      <w:rPr>
        <w:rFonts w:hint="default"/>
        <w:lang w:val="bg-BG" w:eastAsia="en-US" w:bidi="ar-SA"/>
      </w:rPr>
    </w:lvl>
    <w:lvl w:ilvl="1">
      <w:start w:val="3"/>
      <w:numFmt w:val="decimal"/>
      <w:lvlText w:val="%1.%2"/>
      <w:lvlJc w:val="left"/>
      <w:pPr>
        <w:ind w:left="131" w:hanging="679"/>
      </w:pPr>
      <w:rPr>
        <w:rFonts w:hint="default"/>
        <w:lang w:val="bg-BG" w:eastAsia="en-US" w:bidi="ar-SA"/>
      </w:rPr>
    </w:lvl>
    <w:lvl w:ilvl="2">
      <w:start w:val="4"/>
      <w:numFmt w:val="decimal"/>
      <w:lvlText w:val="%1.%2.%3."/>
      <w:lvlJc w:val="left"/>
      <w:pPr>
        <w:ind w:left="131" w:hanging="67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bg-BG" w:eastAsia="en-US" w:bidi="ar-SA"/>
      </w:rPr>
    </w:lvl>
    <w:lvl w:ilvl="3">
      <w:numFmt w:val="bullet"/>
      <w:lvlText w:val="•"/>
      <w:lvlJc w:val="left"/>
      <w:pPr>
        <w:ind w:left="3272" w:hanging="67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6" w:hanging="67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60" w:hanging="67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4" w:hanging="67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48" w:hanging="67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92" w:hanging="679"/>
      </w:pPr>
      <w:rPr>
        <w:rFonts w:hint="default"/>
        <w:lang w:val="bg-BG" w:eastAsia="en-US" w:bidi="ar-SA"/>
      </w:rPr>
    </w:lvl>
  </w:abstractNum>
  <w:abstractNum w:abstractNumId="13" w15:restartNumberingAfterBreak="0">
    <w:nsid w:val="25F14BC9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CE6A07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D512B6"/>
    <w:multiLevelType w:val="multilevel"/>
    <w:tmpl w:val="FD74F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C7BF8"/>
    <w:multiLevelType w:val="multilevel"/>
    <w:tmpl w:val="4BBA7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1AD4C61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A34309"/>
    <w:multiLevelType w:val="hybridMultilevel"/>
    <w:tmpl w:val="0E8EC490"/>
    <w:lvl w:ilvl="0" w:tplc="78D64BC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BB6743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7702B2"/>
    <w:multiLevelType w:val="multilevel"/>
    <w:tmpl w:val="6D50057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2AC4606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7618D8"/>
    <w:multiLevelType w:val="hybridMultilevel"/>
    <w:tmpl w:val="D54698C0"/>
    <w:lvl w:ilvl="0" w:tplc="28A6AEC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0E5391"/>
    <w:multiLevelType w:val="hybridMultilevel"/>
    <w:tmpl w:val="5AC8F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1536"/>
    <w:multiLevelType w:val="hybridMultilevel"/>
    <w:tmpl w:val="D3806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11C0F"/>
    <w:multiLevelType w:val="hybridMultilevel"/>
    <w:tmpl w:val="1B829C96"/>
    <w:lvl w:ilvl="0" w:tplc="A39E947A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0CB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246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65BA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CEC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4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2B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2D3A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631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226DAE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6374EE"/>
    <w:multiLevelType w:val="hybridMultilevel"/>
    <w:tmpl w:val="6396DAF6"/>
    <w:lvl w:ilvl="0" w:tplc="B01EF520">
      <w:start w:val="1"/>
      <w:numFmt w:val="decimal"/>
      <w:lvlText w:val="%1."/>
      <w:lvlJc w:val="left"/>
      <w:pPr>
        <w:ind w:left="1079" w:hanging="24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bg-BG" w:eastAsia="en-US" w:bidi="ar-SA"/>
      </w:rPr>
    </w:lvl>
    <w:lvl w:ilvl="1" w:tplc="58E6E81E">
      <w:numFmt w:val="bullet"/>
      <w:lvlText w:val="•"/>
      <w:lvlJc w:val="left"/>
      <w:pPr>
        <w:ind w:left="2028" w:hanging="242"/>
      </w:pPr>
      <w:rPr>
        <w:rFonts w:hint="default"/>
        <w:lang w:val="bg-BG" w:eastAsia="en-US" w:bidi="ar-SA"/>
      </w:rPr>
    </w:lvl>
    <w:lvl w:ilvl="2" w:tplc="4ADE7538">
      <w:numFmt w:val="bullet"/>
      <w:lvlText w:val="•"/>
      <w:lvlJc w:val="left"/>
      <w:pPr>
        <w:ind w:left="2977" w:hanging="242"/>
      </w:pPr>
      <w:rPr>
        <w:rFonts w:hint="default"/>
        <w:lang w:val="bg-BG" w:eastAsia="en-US" w:bidi="ar-SA"/>
      </w:rPr>
    </w:lvl>
    <w:lvl w:ilvl="3" w:tplc="76F043DA">
      <w:numFmt w:val="bullet"/>
      <w:lvlText w:val="•"/>
      <w:lvlJc w:val="left"/>
      <w:pPr>
        <w:ind w:left="3926" w:hanging="242"/>
      </w:pPr>
      <w:rPr>
        <w:rFonts w:hint="default"/>
        <w:lang w:val="bg-BG" w:eastAsia="en-US" w:bidi="ar-SA"/>
      </w:rPr>
    </w:lvl>
    <w:lvl w:ilvl="4" w:tplc="784C68B6">
      <w:numFmt w:val="bullet"/>
      <w:lvlText w:val="•"/>
      <w:lvlJc w:val="left"/>
      <w:pPr>
        <w:ind w:left="4874" w:hanging="242"/>
      </w:pPr>
      <w:rPr>
        <w:rFonts w:hint="default"/>
        <w:lang w:val="bg-BG" w:eastAsia="en-US" w:bidi="ar-SA"/>
      </w:rPr>
    </w:lvl>
    <w:lvl w:ilvl="5" w:tplc="AF62AE06">
      <w:numFmt w:val="bullet"/>
      <w:lvlText w:val="•"/>
      <w:lvlJc w:val="left"/>
      <w:pPr>
        <w:ind w:left="5823" w:hanging="242"/>
      </w:pPr>
      <w:rPr>
        <w:rFonts w:hint="default"/>
        <w:lang w:val="bg-BG" w:eastAsia="en-US" w:bidi="ar-SA"/>
      </w:rPr>
    </w:lvl>
    <w:lvl w:ilvl="6" w:tplc="A3A4562E">
      <w:numFmt w:val="bullet"/>
      <w:lvlText w:val="•"/>
      <w:lvlJc w:val="left"/>
      <w:pPr>
        <w:ind w:left="6772" w:hanging="242"/>
      </w:pPr>
      <w:rPr>
        <w:rFonts w:hint="default"/>
        <w:lang w:val="bg-BG" w:eastAsia="en-US" w:bidi="ar-SA"/>
      </w:rPr>
    </w:lvl>
    <w:lvl w:ilvl="7" w:tplc="A94C7282">
      <w:numFmt w:val="bullet"/>
      <w:lvlText w:val="•"/>
      <w:lvlJc w:val="left"/>
      <w:pPr>
        <w:ind w:left="7720" w:hanging="242"/>
      </w:pPr>
      <w:rPr>
        <w:rFonts w:hint="default"/>
        <w:lang w:val="bg-BG" w:eastAsia="en-US" w:bidi="ar-SA"/>
      </w:rPr>
    </w:lvl>
    <w:lvl w:ilvl="8" w:tplc="88F6D710">
      <w:numFmt w:val="bullet"/>
      <w:lvlText w:val="•"/>
      <w:lvlJc w:val="left"/>
      <w:pPr>
        <w:ind w:left="8669" w:hanging="242"/>
      </w:pPr>
      <w:rPr>
        <w:rFonts w:hint="default"/>
        <w:lang w:val="bg-BG" w:eastAsia="en-US" w:bidi="ar-SA"/>
      </w:rPr>
    </w:lvl>
  </w:abstractNum>
  <w:abstractNum w:abstractNumId="35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F852373"/>
    <w:multiLevelType w:val="hybridMultilevel"/>
    <w:tmpl w:val="F1700922"/>
    <w:lvl w:ilvl="0" w:tplc="D8A016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6643D7"/>
    <w:multiLevelType w:val="hybridMultilevel"/>
    <w:tmpl w:val="3AE00308"/>
    <w:lvl w:ilvl="0" w:tplc="82D00D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3DC2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45AB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8CFB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45056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347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64DA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1D4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B71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6"/>
  </w:num>
  <w:num w:numId="4">
    <w:abstractNumId w:val="18"/>
  </w:num>
  <w:num w:numId="5">
    <w:abstractNumId w:val="15"/>
  </w:num>
  <w:num w:numId="6">
    <w:abstractNumId w:val="26"/>
  </w:num>
  <w:num w:numId="7">
    <w:abstractNumId w:val="5"/>
  </w:num>
  <w:num w:numId="8">
    <w:abstractNumId w:val="38"/>
  </w:num>
  <w:num w:numId="9">
    <w:abstractNumId w:val="21"/>
  </w:num>
  <w:num w:numId="10">
    <w:abstractNumId w:val="36"/>
  </w:num>
  <w:num w:numId="11">
    <w:abstractNumId w:val="29"/>
  </w:num>
  <w:num w:numId="12">
    <w:abstractNumId w:val="25"/>
  </w:num>
  <w:num w:numId="13">
    <w:abstractNumId w:val="9"/>
  </w:num>
  <w:num w:numId="14">
    <w:abstractNumId w:val="22"/>
  </w:num>
  <w:num w:numId="15">
    <w:abstractNumId w:val="34"/>
  </w:num>
  <w:num w:numId="16">
    <w:abstractNumId w:val="0"/>
  </w:num>
  <w:num w:numId="17">
    <w:abstractNumId w:val="12"/>
  </w:num>
  <w:num w:numId="18">
    <w:abstractNumId w:val="2"/>
  </w:num>
  <w:num w:numId="19">
    <w:abstractNumId w:val="28"/>
  </w:num>
  <w:num w:numId="20">
    <w:abstractNumId w:val="31"/>
  </w:num>
  <w:num w:numId="21">
    <w:abstractNumId w:val="30"/>
  </w:num>
  <w:num w:numId="22">
    <w:abstractNumId w:val="8"/>
  </w:num>
  <w:num w:numId="23">
    <w:abstractNumId w:val="24"/>
  </w:num>
  <w:num w:numId="24">
    <w:abstractNumId w:val="13"/>
  </w:num>
  <w:num w:numId="25">
    <w:abstractNumId w:val="33"/>
  </w:num>
  <w:num w:numId="26">
    <w:abstractNumId w:val="39"/>
  </w:num>
  <w:num w:numId="27">
    <w:abstractNumId w:val="11"/>
  </w:num>
  <w:num w:numId="28">
    <w:abstractNumId w:val="23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7"/>
  </w:num>
  <w:num w:numId="32">
    <w:abstractNumId w:val="20"/>
  </w:num>
  <w:num w:numId="33">
    <w:abstractNumId w:val="37"/>
  </w:num>
  <w:num w:numId="34">
    <w:abstractNumId w:val="10"/>
  </w:num>
  <w:num w:numId="35">
    <w:abstractNumId w:val="32"/>
  </w:num>
  <w:num w:numId="36">
    <w:abstractNumId w:val="14"/>
  </w:num>
  <w:num w:numId="37">
    <w:abstractNumId w:val="27"/>
  </w:num>
  <w:num w:numId="38">
    <w:abstractNumId w:val="3"/>
  </w:num>
  <w:num w:numId="39">
    <w:abstractNumId w:val="1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4E71"/>
    <w:rsid w:val="00010357"/>
    <w:rsid w:val="000267E5"/>
    <w:rsid w:val="00033919"/>
    <w:rsid w:val="00040A23"/>
    <w:rsid w:val="00047A76"/>
    <w:rsid w:val="000547BD"/>
    <w:rsid w:val="0007337A"/>
    <w:rsid w:val="000B33FF"/>
    <w:rsid w:val="000B6D65"/>
    <w:rsid w:val="000B7590"/>
    <w:rsid w:val="000C632F"/>
    <w:rsid w:val="000E0CB8"/>
    <w:rsid w:val="000E5CD7"/>
    <w:rsid w:val="000E79E3"/>
    <w:rsid w:val="00144240"/>
    <w:rsid w:val="00154791"/>
    <w:rsid w:val="0016192B"/>
    <w:rsid w:val="00182B8C"/>
    <w:rsid w:val="00191BFF"/>
    <w:rsid w:val="0019575F"/>
    <w:rsid w:val="0019674E"/>
    <w:rsid w:val="001A0648"/>
    <w:rsid w:val="001B0866"/>
    <w:rsid w:val="001B57BC"/>
    <w:rsid w:val="001B7FB2"/>
    <w:rsid w:val="001C4CA2"/>
    <w:rsid w:val="001D41BE"/>
    <w:rsid w:val="001F2024"/>
    <w:rsid w:val="002230FD"/>
    <w:rsid w:val="00234A91"/>
    <w:rsid w:val="00271922"/>
    <w:rsid w:val="00272D3C"/>
    <w:rsid w:val="00275F89"/>
    <w:rsid w:val="00291C2B"/>
    <w:rsid w:val="0029580D"/>
    <w:rsid w:val="002A1B13"/>
    <w:rsid w:val="002A2CC1"/>
    <w:rsid w:val="002D7D5F"/>
    <w:rsid w:val="002E1C11"/>
    <w:rsid w:val="002F5F53"/>
    <w:rsid w:val="002F7977"/>
    <w:rsid w:val="00302FC9"/>
    <w:rsid w:val="00313B14"/>
    <w:rsid w:val="00325365"/>
    <w:rsid w:val="003277A7"/>
    <w:rsid w:val="003305DB"/>
    <w:rsid w:val="00335DFF"/>
    <w:rsid w:val="00341D31"/>
    <w:rsid w:val="003428A5"/>
    <w:rsid w:val="0034423B"/>
    <w:rsid w:val="0034497A"/>
    <w:rsid w:val="00365AEB"/>
    <w:rsid w:val="003722ED"/>
    <w:rsid w:val="00382B88"/>
    <w:rsid w:val="003867D1"/>
    <w:rsid w:val="003A61AB"/>
    <w:rsid w:val="003B6B05"/>
    <w:rsid w:val="003D1155"/>
    <w:rsid w:val="003D365C"/>
    <w:rsid w:val="003E4537"/>
    <w:rsid w:val="003E7322"/>
    <w:rsid w:val="003F63F9"/>
    <w:rsid w:val="0040225A"/>
    <w:rsid w:val="00421805"/>
    <w:rsid w:val="00425985"/>
    <w:rsid w:val="0044418E"/>
    <w:rsid w:val="00444BCF"/>
    <w:rsid w:val="00445038"/>
    <w:rsid w:val="00447127"/>
    <w:rsid w:val="0045104F"/>
    <w:rsid w:val="00451B61"/>
    <w:rsid w:val="00475EA4"/>
    <w:rsid w:val="00477912"/>
    <w:rsid w:val="004830D0"/>
    <w:rsid w:val="00497A9A"/>
    <w:rsid w:val="004C2DA1"/>
    <w:rsid w:val="004C3C4E"/>
    <w:rsid w:val="004D610E"/>
    <w:rsid w:val="004E282E"/>
    <w:rsid w:val="004F17D7"/>
    <w:rsid w:val="004F21D2"/>
    <w:rsid w:val="00501E78"/>
    <w:rsid w:val="00503A99"/>
    <w:rsid w:val="00513C8D"/>
    <w:rsid w:val="00514CBA"/>
    <w:rsid w:val="00515511"/>
    <w:rsid w:val="0052396A"/>
    <w:rsid w:val="005278F8"/>
    <w:rsid w:val="0053432F"/>
    <w:rsid w:val="005427D3"/>
    <w:rsid w:val="005466BD"/>
    <w:rsid w:val="00546DD5"/>
    <w:rsid w:val="0055510C"/>
    <w:rsid w:val="00573534"/>
    <w:rsid w:val="00580DD2"/>
    <w:rsid w:val="00584676"/>
    <w:rsid w:val="00587609"/>
    <w:rsid w:val="005C713F"/>
    <w:rsid w:val="005D36C3"/>
    <w:rsid w:val="005D3983"/>
    <w:rsid w:val="005E5388"/>
    <w:rsid w:val="005F67DC"/>
    <w:rsid w:val="0060198C"/>
    <w:rsid w:val="00621A59"/>
    <w:rsid w:val="00624B30"/>
    <w:rsid w:val="0063056D"/>
    <w:rsid w:val="00630602"/>
    <w:rsid w:val="006338B7"/>
    <w:rsid w:val="00633914"/>
    <w:rsid w:val="00644842"/>
    <w:rsid w:val="00656C41"/>
    <w:rsid w:val="0066651A"/>
    <w:rsid w:val="00683865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F3456"/>
    <w:rsid w:val="006F362F"/>
    <w:rsid w:val="006F44CA"/>
    <w:rsid w:val="007073E7"/>
    <w:rsid w:val="00707F8D"/>
    <w:rsid w:val="00710702"/>
    <w:rsid w:val="007145A1"/>
    <w:rsid w:val="00716003"/>
    <w:rsid w:val="00717733"/>
    <w:rsid w:val="00721252"/>
    <w:rsid w:val="007316D2"/>
    <w:rsid w:val="00734B3E"/>
    <w:rsid w:val="00740846"/>
    <w:rsid w:val="0074637D"/>
    <w:rsid w:val="00752382"/>
    <w:rsid w:val="00755B23"/>
    <w:rsid w:val="0076012C"/>
    <w:rsid w:val="00766093"/>
    <w:rsid w:val="0076692F"/>
    <w:rsid w:val="007730A5"/>
    <w:rsid w:val="00774955"/>
    <w:rsid w:val="00783118"/>
    <w:rsid w:val="0078380E"/>
    <w:rsid w:val="007924A5"/>
    <w:rsid w:val="00796E37"/>
    <w:rsid w:val="007A2054"/>
    <w:rsid w:val="007C23F4"/>
    <w:rsid w:val="007C512D"/>
    <w:rsid w:val="007C60EF"/>
    <w:rsid w:val="007C70A4"/>
    <w:rsid w:val="007D3BD8"/>
    <w:rsid w:val="007E2251"/>
    <w:rsid w:val="007F0C6D"/>
    <w:rsid w:val="00807565"/>
    <w:rsid w:val="00811F59"/>
    <w:rsid w:val="008223E6"/>
    <w:rsid w:val="008378DB"/>
    <w:rsid w:val="00843EA9"/>
    <w:rsid w:val="00870465"/>
    <w:rsid w:val="00871974"/>
    <w:rsid w:val="0089176B"/>
    <w:rsid w:val="008C1410"/>
    <w:rsid w:val="008C23CF"/>
    <w:rsid w:val="008C4B6F"/>
    <w:rsid w:val="008C6301"/>
    <w:rsid w:val="008D1D26"/>
    <w:rsid w:val="008D6DB2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3F5C"/>
    <w:rsid w:val="00945822"/>
    <w:rsid w:val="00946650"/>
    <w:rsid w:val="0095180A"/>
    <w:rsid w:val="0095336C"/>
    <w:rsid w:val="0098734E"/>
    <w:rsid w:val="009A0533"/>
    <w:rsid w:val="009A145D"/>
    <w:rsid w:val="009A33A8"/>
    <w:rsid w:val="009B476E"/>
    <w:rsid w:val="009B7BAD"/>
    <w:rsid w:val="009C3CF4"/>
    <w:rsid w:val="009C5733"/>
    <w:rsid w:val="009E510A"/>
    <w:rsid w:val="009F3F25"/>
    <w:rsid w:val="00A10A12"/>
    <w:rsid w:val="00A30DEC"/>
    <w:rsid w:val="00A568FA"/>
    <w:rsid w:val="00A6147B"/>
    <w:rsid w:val="00A67222"/>
    <w:rsid w:val="00A73287"/>
    <w:rsid w:val="00A8298F"/>
    <w:rsid w:val="00A90219"/>
    <w:rsid w:val="00A9137B"/>
    <w:rsid w:val="00A9362F"/>
    <w:rsid w:val="00A97D6D"/>
    <w:rsid w:val="00AA25EF"/>
    <w:rsid w:val="00AA30A7"/>
    <w:rsid w:val="00AA6435"/>
    <w:rsid w:val="00AE70F4"/>
    <w:rsid w:val="00AE7CF3"/>
    <w:rsid w:val="00B136CA"/>
    <w:rsid w:val="00B23284"/>
    <w:rsid w:val="00B33B4E"/>
    <w:rsid w:val="00B50A37"/>
    <w:rsid w:val="00B5150F"/>
    <w:rsid w:val="00B60819"/>
    <w:rsid w:val="00B63408"/>
    <w:rsid w:val="00B66FC1"/>
    <w:rsid w:val="00B8501A"/>
    <w:rsid w:val="00B8611E"/>
    <w:rsid w:val="00B94C8B"/>
    <w:rsid w:val="00BA119A"/>
    <w:rsid w:val="00BA1311"/>
    <w:rsid w:val="00BC5083"/>
    <w:rsid w:val="00BF381E"/>
    <w:rsid w:val="00C02C80"/>
    <w:rsid w:val="00C0383B"/>
    <w:rsid w:val="00C05816"/>
    <w:rsid w:val="00C20FF3"/>
    <w:rsid w:val="00C301F1"/>
    <w:rsid w:val="00C32828"/>
    <w:rsid w:val="00C43A2B"/>
    <w:rsid w:val="00C4409F"/>
    <w:rsid w:val="00C516C2"/>
    <w:rsid w:val="00C61A95"/>
    <w:rsid w:val="00C732A7"/>
    <w:rsid w:val="00C80231"/>
    <w:rsid w:val="00C80636"/>
    <w:rsid w:val="00C917DF"/>
    <w:rsid w:val="00CA6B67"/>
    <w:rsid w:val="00CB0998"/>
    <w:rsid w:val="00CC4E51"/>
    <w:rsid w:val="00CD1AEC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4630"/>
    <w:rsid w:val="00D36D47"/>
    <w:rsid w:val="00D5504A"/>
    <w:rsid w:val="00D674C0"/>
    <w:rsid w:val="00D758B0"/>
    <w:rsid w:val="00D86464"/>
    <w:rsid w:val="00DA112E"/>
    <w:rsid w:val="00DA7E40"/>
    <w:rsid w:val="00DC094B"/>
    <w:rsid w:val="00DC3D51"/>
    <w:rsid w:val="00DD0895"/>
    <w:rsid w:val="00DD1B6D"/>
    <w:rsid w:val="00DD2D28"/>
    <w:rsid w:val="00DE7A60"/>
    <w:rsid w:val="00DF0170"/>
    <w:rsid w:val="00DF544E"/>
    <w:rsid w:val="00DF59B8"/>
    <w:rsid w:val="00DF740E"/>
    <w:rsid w:val="00E05778"/>
    <w:rsid w:val="00E277D4"/>
    <w:rsid w:val="00E34275"/>
    <w:rsid w:val="00E36161"/>
    <w:rsid w:val="00E46906"/>
    <w:rsid w:val="00E50058"/>
    <w:rsid w:val="00E540DA"/>
    <w:rsid w:val="00E56C1D"/>
    <w:rsid w:val="00E57814"/>
    <w:rsid w:val="00E84248"/>
    <w:rsid w:val="00E90D28"/>
    <w:rsid w:val="00E91128"/>
    <w:rsid w:val="00E919A5"/>
    <w:rsid w:val="00E91E31"/>
    <w:rsid w:val="00EA198F"/>
    <w:rsid w:val="00EA1C2D"/>
    <w:rsid w:val="00EB786B"/>
    <w:rsid w:val="00EC1AB3"/>
    <w:rsid w:val="00EF4F0E"/>
    <w:rsid w:val="00F117C1"/>
    <w:rsid w:val="00F1296C"/>
    <w:rsid w:val="00F27023"/>
    <w:rsid w:val="00F306CC"/>
    <w:rsid w:val="00F307A5"/>
    <w:rsid w:val="00F33CFA"/>
    <w:rsid w:val="00F3618A"/>
    <w:rsid w:val="00F616B2"/>
    <w:rsid w:val="00F63051"/>
    <w:rsid w:val="00F7642C"/>
    <w:rsid w:val="00FC005E"/>
    <w:rsid w:val="00FC0E00"/>
    <w:rsid w:val="00FC11AD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260</cp:revision>
  <cp:lastPrinted>2022-10-21T08:21:00Z</cp:lastPrinted>
  <dcterms:created xsi:type="dcterms:W3CDTF">2022-05-25T10:40:00Z</dcterms:created>
  <dcterms:modified xsi:type="dcterms:W3CDTF">2022-10-21T08:21:00Z</dcterms:modified>
</cp:coreProperties>
</file>